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6D4F" w14:textId="3332E737" w:rsidR="002A0E03" w:rsidRDefault="00C24861" w:rsidP="00A81AD5">
      <w:pPr>
        <w:pStyle w:val="Title"/>
        <w:spacing w:after="120" w:line="240" w:lineRule="auto"/>
        <w:rPr>
          <w:rFonts w:ascii="Lato" w:hAnsi="Lato" w:cs="Arial"/>
          <w:color w:val="008394"/>
        </w:rPr>
      </w:pPr>
      <w:r w:rsidRPr="00C24861">
        <w:rPr>
          <w:rFonts w:ascii="Lato" w:hAnsi="Lato" w:cs="Arial"/>
          <w:color w:val="008394"/>
        </w:rPr>
        <w:t xml:space="preserve">Report to the Public Guardian </w:t>
      </w:r>
      <w:r>
        <w:rPr>
          <w:rFonts w:ascii="Lato" w:hAnsi="Lato" w:cs="Arial"/>
          <w:color w:val="008394"/>
        </w:rPr>
        <w:t>regarding</w:t>
      </w:r>
      <w:r w:rsidRPr="00C24861">
        <w:rPr>
          <w:rFonts w:ascii="Lato" w:hAnsi="Lato" w:cs="Arial"/>
          <w:color w:val="008394"/>
        </w:rPr>
        <w:t xml:space="preserve"> a health care decision maker</w:t>
      </w:r>
    </w:p>
    <w:p w14:paraId="648F7BDF" w14:textId="78984544" w:rsidR="00C24861" w:rsidRPr="00C24861" w:rsidRDefault="000607AA" w:rsidP="00C24861">
      <w:pPr>
        <w:rPr>
          <w:sz w:val="22"/>
        </w:rPr>
      </w:pPr>
      <w:r>
        <w:rPr>
          <w:sz w:val="22"/>
        </w:rPr>
        <w:t xml:space="preserve">Under the provisions of section 56 of the </w:t>
      </w:r>
      <w:r w:rsidRPr="000607AA">
        <w:rPr>
          <w:i/>
          <w:sz w:val="22"/>
        </w:rPr>
        <w:t>Health Care Decision Making Act 2023</w:t>
      </w:r>
      <w:r>
        <w:rPr>
          <w:sz w:val="22"/>
        </w:rPr>
        <w:t>, t</w:t>
      </w:r>
      <w:r w:rsidR="009E31EB">
        <w:rPr>
          <w:sz w:val="22"/>
        </w:rPr>
        <w:t xml:space="preserve">his form is to be used to notify the Public Guardian that </w:t>
      </w:r>
      <w:r w:rsidR="00C24861" w:rsidRPr="00C24861">
        <w:rPr>
          <w:sz w:val="22"/>
        </w:rPr>
        <w:t>a health care decision maker is both:</w:t>
      </w:r>
    </w:p>
    <w:p w14:paraId="6F8FF9D8" w14:textId="4E8E2BD1" w:rsidR="00C24861" w:rsidRPr="00C24861" w:rsidRDefault="00C24861" w:rsidP="00C24861">
      <w:pPr>
        <w:pStyle w:val="ListParagraph"/>
        <w:numPr>
          <w:ilvl w:val="0"/>
          <w:numId w:val="39"/>
        </w:numPr>
        <w:ind w:left="709" w:hanging="349"/>
        <w:rPr>
          <w:sz w:val="22"/>
        </w:rPr>
      </w:pPr>
      <w:r w:rsidRPr="00C24861">
        <w:rPr>
          <w:sz w:val="22"/>
        </w:rPr>
        <w:t>refusing to consent to ‘significant’ treatment</w:t>
      </w:r>
      <w:r w:rsidR="009E31EB">
        <w:rPr>
          <w:sz w:val="22"/>
        </w:rPr>
        <w:t>;</w:t>
      </w:r>
      <w:r w:rsidRPr="00C24861">
        <w:rPr>
          <w:sz w:val="22"/>
        </w:rPr>
        <w:t xml:space="preserve"> and</w:t>
      </w:r>
    </w:p>
    <w:p w14:paraId="42DCF256" w14:textId="482CFF9A" w:rsidR="00C24861" w:rsidRDefault="00C24861" w:rsidP="00C24861">
      <w:pPr>
        <w:pStyle w:val="ListParagraph"/>
        <w:numPr>
          <w:ilvl w:val="0"/>
          <w:numId w:val="39"/>
        </w:numPr>
        <w:ind w:left="709" w:hanging="349"/>
        <w:rPr>
          <w:sz w:val="22"/>
        </w:rPr>
      </w:pPr>
      <w:proofErr w:type="gramStart"/>
      <w:r w:rsidRPr="00C24861">
        <w:rPr>
          <w:sz w:val="22"/>
        </w:rPr>
        <w:t>does</w:t>
      </w:r>
      <w:proofErr w:type="gramEnd"/>
      <w:r w:rsidRPr="00C24861">
        <w:rPr>
          <w:sz w:val="22"/>
        </w:rPr>
        <w:t xml:space="preserve"> not know the wishes and views of the person.</w:t>
      </w:r>
    </w:p>
    <w:p w14:paraId="01568C98" w14:textId="409A9704" w:rsidR="009E31EB" w:rsidRPr="009E31EB" w:rsidRDefault="009E31EB" w:rsidP="009E31EB">
      <w:pPr>
        <w:rPr>
          <w:sz w:val="22"/>
        </w:rPr>
      </w:pPr>
      <w:r w:rsidRPr="009E31EB">
        <w:rPr>
          <w:color w:val="000000"/>
          <w:sz w:val="22"/>
        </w:rPr>
        <w:t xml:space="preserve">All other scenarios and concerns regarding decision makers should be directed to </w:t>
      </w:r>
      <w:r>
        <w:rPr>
          <w:color w:val="000000"/>
          <w:sz w:val="22"/>
        </w:rPr>
        <w:t>the Northern Territory Civil and Administrative Tribunal (</w:t>
      </w:r>
      <w:r w:rsidRPr="009E31EB">
        <w:rPr>
          <w:color w:val="000000"/>
          <w:sz w:val="22"/>
        </w:rPr>
        <w:t>NTCAT</w:t>
      </w:r>
      <w:r>
        <w:rPr>
          <w:color w:val="000000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2193A" w14:paraId="1BDD8B5E" w14:textId="77777777" w:rsidTr="00B2193A">
        <w:tc>
          <w:tcPr>
            <w:tcW w:w="9627" w:type="dxa"/>
          </w:tcPr>
          <w:p w14:paraId="59A4B585" w14:textId="77777777" w:rsidR="00B2193A" w:rsidRPr="003970BE" w:rsidRDefault="00B2193A" w:rsidP="00B2193A">
            <w:pPr>
              <w:pStyle w:val="interactivetextraised5"/>
              <w:spacing w:before="120" w:after="120" w:line="240" w:lineRule="auto"/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Before completing this form please ensure your </w:t>
            </w: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  <w:u w:val="single"/>
              </w:rPr>
              <w:t>initial responsibilities as a health care provider</w:t>
            </w:r>
            <w:r w:rsidRPr="003970BE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 are fulfilled. </w:t>
            </w:r>
          </w:p>
          <w:p w14:paraId="1ED49645" w14:textId="003A5C49" w:rsidR="00B2193A" w:rsidRPr="00EF7AEE" w:rsidRDefault="00B2193A" w:rsidP="00B2193A">
            <w:pPr>
              <w:pStyle w:val="interactivetextraised5"/>
              <w:spacing w:before="120" w:after="120" w:line="240" w:lineRule="auto"/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</w:pPr>
            <w:r w:rsidRPr="00EF7AEE">
              <w:rPr>
                <w:rFonts w:ascii="Lato" w:hAnsi="Lato" w:cs="Arial"/>
                <w:i/>
                <w:iCs/>
                <w:position w:val="0"/>
                <w:sz w:val="20"/>
                <w:szCs w:val="20"/>
              </w:rPr>
              <w:t>Refer to our guideline</w:t>
            </w:r>
            <w:r w:rsidRPr="00EF7AEE">
              <w:rPr>
                <w:rFonts w:ascii="Lato" w:hAnsi="Lato" w:cs="Arial"/>
                <w:i/>
                <w:iCs/>
                <w:color w:val="4472C4" w:themeColor="accent1"/>
                <w:position w:val="0"/>
                <w:sz w:val="20"/>
                <w:szCs w:val="20"/>
              </w:rPr>
              <w:t xml:space="preserve"> </w:t>
            </w:r>
            <w:hyperlink r:id="rId12" w:history="1">
              <w:r w:rsidRPr="00346F93">
                <w:rPr>
                  <w:rStyle w:val="Hyperlink"/>
                  <w:rFonts w:ascii="Lato" w:hAnsi="Lato" w:cs="Arial"/>
                  <w:i/>
                  <w:iCs/>
                  <w:position w:val="0"/>
                  <w:sz w:val="20"/>
                  <w:szCs w:val="20"/>
                </w:rPr>
                <w:t>Initial responsibilities of a health care provider</w:t>
              </w:r>
            </w:hyperlink>
            <w:r w:rsidRPr="00EF7AE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for further information</w:t>
            </w:r>
          </w:p>
          <w:p w14:paraId="5C95AA09" w14:textId="77FC0A1F" w:rsidR="00B2193A" w:rsidRPr="00176F07" w:rsidRDefault="00B2193A" w:rsidP="00B2193A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Does the person have an Advance Personal Plan (APP)? </w:t>
            </w:r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Yes </w:t>
            </w:r>
            <w:sdt>
              <w:sdtPr>
                <w:rPr>
                  <w:rFonts w:ascii="Lato" w:hAnsi="Lato" w:cs="Arial"/>
                  <w:color w:val="auto"/>
                  <w:position w:val="0"/>
                  <w:sz w:val="20"/>
                  <w:szCs w:val="20"/>
                </w:rPr>
                <w:id w:val="-173060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MS Gothic" w:eastAsia="MS Gothic" w:hAnsi="MS Gothic" w:cs="Arial" w:hint="eastAsia"/>
                    <w:color w:val="auto"/>
                    <w:position w:val="0"/>
                    <w:sz w:val="20"/>
                    <w:szCs w:val="20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  </w:t>
            </w:r>
            <w:r w:rsidR="00176F07"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  </w:t>
            </w:r>
            <w:r w:rsidRPr="00176F07">
              <w:rPr>
                <w:rFonts w:ascii="Lato" w:hAnsi="Lato" w:cs="Arial"/>
                <w:color w:val="auto"/>
                <w:position w:val="0"/>
                <w:sz w:val="20"/>
                <w:szCs w:val="20"/>
              </w:rPr>
              <w:t xml:space="preserve">No </w:t>
            </w:r>
            <w:sdt>
              <w:sdtPr>
                <w:rPr>
                  <w:rFonts w:ascii="Lato" w:hAnsi="Lato" w:cs="Arial"/>
                  <w:color w:val="auto"/>
                  <w:position w:val="0"/>
                  <w:sz w:val="20"/>
                  <w:szCs w:val="20"/>
                </w:rPr>
                <w:id w:val="-7575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eastAsia="MS Gothic" w:hAnsi="Segoe UI Symbol" w:cs="Segoe UI Symbol"/>
                    <w:color w:val="auto"/>
                    <w:position w:val="0"/>
                    <w:sz w:val="20"/>
                    <w:szCs w:val="20"/>
                  </w:rPr>
                  <w:t>☐</w:t>
                </w:r>
              </w:sdtContent>
            </w:sdt>
          </w:p>
          <w:p w14:paraId="74A8F45B" w14:textId="7DF86F2E" w:rsidR="00B2193A" w:rsidRDefault="00B2193A" w:rsidP="00B2193A">
            <w:pPr>
              <w:pStyle w:val="interactivetextraised5"/>
              <w:spacing w:after="120" w:line="240" w:lineRule="auto"/>
              <w:ind w:firstLine="425"/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</w:pPr>
            <w:r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If yes</w:t>
            </w:r>
            <w:r w:rsidRPr="00030209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please attach a copy of the APP</w:t>
            </w:r>
          </w:p>
          <w:p w14:paraId="2D088632" w14:textId="77777777" w:rsidR="00176F07" w:rsidRDefault="00B2193A" w:rsidP="00176F07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/>
                <w:i/>
                <w:i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Does the APP include an </w:t>
            </w: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  <w:u w:val="single"/>
              </w:rPr>
              <w:t>advance care decision</w:t>
            </w:r>
            <w:r w:rsidRPr="003970BE">
              <w:rPr>
                <w:rFonts w:ascii="Lato" w:hAnsi="Lato" w:cs="Arial"/>
                <w:b/>
                <w:bCs/>
                <w:color w:val="auto"/>
                <w:position w:val="0"/>
                <w:sz w:val="20"/>
                <w:szCs w:val="20"/>
              </w:rPr>
              <w:t xml:space="preserve"> in relation to the health care required? </w:t>
            </w:r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Yes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201680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  <w:r w:rsidRPr="003970BE">
              <w:rPr>
                <w:rFonts w:ascii="Lato" w:hAnsi="Lato" w:cs="Arial"/>
                <w:bCs/>
                <w:position w:val="0"/>
                <w:sz w:val="20"/>
                <w:szCs w:val="20"/>
              </w:rPr>
              <w:t xml:space="preserve">  No </w:t>
            </w:r>
            <w:sdt>
              <w:sdtPr>
                <w:rPr>
                  <w:rFonts w:ascii="Lato" w:hAnsi="Lato" w:cs="Arial"/>
                  <w:bCs/>
                  <w:position w:val="0"/>
                  <w:sz w:val="20"/>
                  <w:szCs w:val="20"/>
                </w:rPr>
                <w:id w:val="-8383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0BE">
                  <w:rPr>
                    <w:rFonts w:ascii="Segoe UI Symbol" w:hAnsi="Segoe UI Symbol" w:cs="Segoe UI Symbol"/>
                    <w:bCs/>
                    <w:position w:val="0"/>
                    <w:sz w:val="20"/>
                    <w:szCs w:val="20"/>
                  </w:rPr>
                  <w:t>☐</w:t>
                </w:r>
              </w:sdtContent>
            </w:sdt>
          </w:p>
          <w:p w14:paraId="10B34624" w14:textId="7371599A" w:rsidR="00B2193A" w:rsidRPr="003970BE" w:rsidRDefault="00B2193A" w:rsidP="00176F07">
            <w:pPr>
              <w:pStyle w:val="interactivetextraised5"/>
              <w:spacing w:after="120" w:line="240" w:lineRule="auto"/>
              <w:ind w:left="357"/>
              <w:rPr>
                <w:rFonts w:ascii="Lato" w:hAnsi="Lato" w:cs="Arial"/>
                <w:b/>
                <w:i/>
                <w:iCs/>
                <w:color w:val="auto"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If yes, the health care provider has authority to administer health care to a person with impaired decision</w:t>
            </w:r>
            <w:r w:rsidR="00176F07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 xml:space="preserve"> </w:t>
            </w:r>
            <w:r w:rsidRPr="003970BE">
              <w:rPr>
                <w:rFonts w:ascii="Lato" w:hAnsi="Lato" w:cs="Arial"/>
                <w:i/>
                <w:iCs/>
                <w:color w:val="auto"/>
                <w:position w:val="0"/>
                <w:sz w:val="20"/>
                <w:szCs w:val="20"/>
              </w:rPr>
              <w:t>making capacity in accordance with the person's advance consent decision.</w:t>
            </w:r>
          </w:p>
          <w:p w14:paraId="52D0D2DC" w14:textId="77777777" w:rsidR="00B2193A" w:rsidRDefault="00B2193A" w:rsidP="00B2193A">
            <w:pPr>
              <w:pStyle w:val="interactivetextraised5"/>
              <w:numPr>
                <w:ilvl w:val="0"/>
                <w:numId w:val="27"/>
              </w:numPr>
              <w:spacing w:before="120" w:line="240" w:lineRule="auto"/>
              <w:ind w:left="357" w:hanging="357"/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</w:pPr>
            <w:r w:rsidRPr="00B2193A">
              <w:rPr>
                <w:rFonts w:ascii="Lato" w:hAnsi="Lato" w:cs="Arial"/>
                <w:b/>
                <w:bCs/>
                <w:position w:val="0"/>
                <w:sz w:val="20"/>
                <w:szCs w:val="20"/>
              </w:rPr>
              <w:t xml:space="preserve">Does a health care decision maker need to make the decision in the circumstances? </w:t>
            </w:r>
          </w:p>
          <w:p w14:paraId="30363670" w14:textId="2201FD82" w:rsidR="00B2193A" w:rsidRPr="00EF7AEE" w:rsidRDefault="00B2193A" w:rsidP="00B2193A">
            <w:pPr>
              <w:pStyle w:val="interactivetextraised5"/>
              <w:spacing w:after="120" w:line="240" w:lineRule="auto"/>
              <w:ind w:left="357"/>
              <w:rPr>
                <w:rFonts w:ascii="Lato" w:hAnsi="Lato" w:cs="Arial"/>
                <w:b/>
                <w:bCs/>
                <w:i/>
                <w:position w:val="0"/>
                <w:sz w:val="20"/>
                <w:szCs w:val="20"/>
              </w:rPr>
            </w:pPr>
            <w:r w:rsidRPr="00EF7AE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Please review our f</w:t>
            </w:r>
            <w:r w:rsidRPr="00EF7AEE">
              <w:rPr>
                <w:rFonts w:ascii="Lato" w:hAnsi="Lato" w:cs="Arial"/>
                <w:bCs/>
                <w:i/>
                <w:color w:val="auto"/>
                <w:position w:val="0"/>
                <w:sz w:val="20"/>
                <w:szCs w:val="20"/>
              </w:rPr>
              <w:t xml:space="preserve">lowchart – </w:t>
            </w:r>
            <w:hyperlink r:id="rId13" w:history="1">
              <w:r w:rsidR="00346F93" w:rsidRPr="00346F93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>Ad</w:t>
              </w:r>
              <w:r w:rsidRPr="00346F93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 xml:space="preserve">ult </w:t>
              </w:r>
              <w:r w:rsidR="00346F93" w:rsidRPr="00346F93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>health care</w:t>
              </w:r>
              <w:r w:rsidRPr="00346F93">
                <w:rPr>
                  <w:rStyle w:val="Hyperlink"/>
                  <w:rFonts w:ascii="Lato" w:hAnsi="Lato" w:cs="Arial"/>
                  <w:bCs/>
                  <w:i/>
                  <w:position w:val="0"/>
                  <w:sz w:val="20"/>
                  <w:szCs w:val="20"/>
                </w:rPr>
                <w:t xml:space="preserve"> consent</w:t>
              </w:r>
            </w:hyperlink>
            <w:r w:rsidR="00346F93" w:rsidRPr="00346F93">
              <w:rPr>
                <w:rFonts w:ascii="Lato" w:hAnsi="Lato" w:cs="Arial"/>
                <w:bCs/>
                <w:color w:val="auto"/>
                <w:position w:val="0"/>
                <w:sz w:val="20"/>
                <w:szCs w:val="20"/>
              </w:rPr>
              <w:t>.</w:t>
            </w:r>
            <w:r w:rsidRPr="00EF7AEE">
              <w:rPr>
                <w:rFonts w:ascii="Lato" w:hAnsi="Lato" w:cs="Arial"/>
                <w:bCs/>
                <w:i/>
                <w:color w:val="4472C4" w:themeColor="accent1"/>
                <w:position w:val="0"/>
                <w:sz w:val="20"/>
                <w:szCs w:val="20"/>
              </w:rPr>
              <w:t xml:space="preserve"> </w:t>
            </w:r>
          </w:p>
          <w:p w14:paraId="7FE5543C" w14:textId="4DA1BE19" w:rsidR="00B2193A" w:rsidRPr="00B2193A" w:rsidRDefault="00B2193A" w:rsidP="00C24861">
            <w:pPr>
              <w:pStyle w:val="interactivetextraised5"/>
              <w:spacing w:before="120" w:after="120" w:line="240" w:lineRule="auto"/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</w:pPr>
            <w:r w:rsidRPr="003970BE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Note - The health provider must keep a written record of the provider’s efforts to asc</w:t>
            </w:r>
            <w:r w:rsidR="00C24861">
              <w:rPr>
                <w:rFonts w:ascii="Lato" w:hAnsi="Lato" w:cs="Arial"/>
                <w:bCs/>
                <w:i/>
                <w:position w:val="0"/>
                <w:sz w:val="20"/>
                <w:szCs w:val="20"/>
              </w:rPr>
              <w:t>ertain if the person has an APP.</w:t>
            </w:r>
          </w:p>
        </w:tc>
      </w:tr>
    </w:tbl>
    <w:p w14:paraId="151C5D18" w14:textId="297EEAD1" w:rsidR="00FA7A87" w:rsidRPr="00F63194" w:rsidRDefault="00607D3F" w:rsidP="00F63194">
      <w:pPr>
        <w:pStyle w:val="1Heading"/>
      </w:pPr>
      <w:r w:rsidRPr="00F63194">
        <w:t>P</w:t>
      </w:r>
      <w:r w:rsidR="00A81AD5" w:rsidRPr="00F63194">
        <w:t xml:space="preserve">erson’s details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95"/>
        <w:gridCol w:w="299"/>
        <w:gridCol w:w="1179"/>
        <w:gridCol w:w="663"/>
        <w:gridCol w:w="709"/>
        <w:gridCol w:w="1276"/>
        <w:gridCol w:w="283"/>
        <w:gridCol w:w="1510"/>
        <w:gridCol w:w="191"/>
        <w:gridCol w:w="1132"/>
      </w:tblGrid>
      <w:tr w:rsidR="002E5564" w:rsidRPr="003970BE" w14:paraId="39BD6A27" w14:textId="77777777" w:rsidTr="00952F32">
        <w:tc>
          <w:tcPr>
            <w:tcW w:w="2694" w:type="dxa"/>
            <w:gridSpan w:val="2"/>
            <w:tcBorders>
              <w:bottom w:val="single" w:sz="2" w:space="0" w:color="auto"/>
            </w:tcBorders>
          </w:tcPr>
          <w:p w14:paraId="5E221E9C" w14:textId="321C3264" w:rsidR="002E5564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Surname</w:t>
            </w:r>
          </w:p>
        </w:tc>
        <w:tc>
          <w:tcPr>
            <w:tcW w:w="2551" w:type="dxa"/>
            <w:gridSpan w:val="3"/>
            <w:tcBorders>
              <w:bottom w:val="single" w:sz="2" w:space="0" w:color="auto"/>
            </w:tcBorders>
          </w:tcPr>
          <w:p w14:paraId="5DFD1F89" w14:textId="7D8EF21D" w:rsidR="002E5564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Given names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14:paraId="1EE46B1E" w14:textId="6A8D5C07" w:rsidR="002E5564" w:rsidRPr="007C77AC" w:rsidRDefault="002E5564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 xml:space="preserve">DOB </w:t>
            </w:r>
          </w:p>
        </w:tc>
        <w:tc>
          <w:tcPr>
            <w:tcW w:w="1793" w:type="dxa"/>
            <w:gridSpan w:val="2"/>
            <w:tcBorders>
              <w:bottom w:val="single" w:sz="2" w:space="0" w:color="auto"/>
            </w:tcBorders>
          </w:tcPr>
          <w:p w14:paraId="3BEE180B" w14:textId="734FB253" w:rsidR="002E5564" w:rsidRPr="007C77AC" w:rsidRDefault="002E5564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>G</w:t>
            </w:r>
            <w:r w:rsidR="00176F07" w:rsidRPr="007C77AC">
              <w:rPr>
                <w:rFonts w:ascii="Lato Semibold" w:hAnsi="Lato Semibold" w:cs="Arial"/>
                <w:bCs/>
                <w:caps w:val="0"/>
              </w:rPr>
              <w:t>ender</w:t>
            </w:r>
            <w:r w:rsidR="007C22A9">
              <w:rPr>
                <w:rFonts w:ascii="Lato Semibold" w:hAnsi="Lato Semibold" w:cs="Arial"/>
                <w:bCs/>
                <w:caps w:val="0"/>
              </w:rPr>
              <w:t xml:space="preserve"> </w:t>
            </w:r>
            <w:r w:rsidR="007C22A9" w:rsidRPr="007C22A9">
              <w:rPr>
                <w:rFonts w:ascii="Lato Semibold" w:hAnsi="Lato Semibold" w:cs="Arial"/>
                <w:bCs/>
                <w:i/>
                <w:caps w:val="0"/>
              </w:rPr>
              <w:t>(</w:t>
            </w:r>
            <w:r w:rsidR="007C22A9">
              <w:rPr>
                <w:rFonts w:ascii="Lato Semibold" w:hAnsi="Lato Semibold" w:cs="Arial"/>
                <w:bCs/>
                <w:i/>
                <w:caps w:val="0"/>
              </w:rPr>
              <w:t xml:space="preserve">click to </w:t>
            </w:r>
            <w:r w:rsidR="007C22A9" w:rsidRPr="007C22A9">
              <w:rPr>
                <w:rFonts w:ascii="Lato Semibold" w:hAnsi="Lato Semibold" w:cs="Arial"/>
                <w:bCs/>
                <w:i/>
                <w:caps w:val="0"/>
              </w:rPr>
              <w:t>select)</w:t>
            </w:r>
          </w:p>
        </w:tc>
        <w:tc>
          <w:tcPr>
            <w:tcW w:w="1323" w:type="dxa"/>
            <w:gridSpan w:val="2"/>
            <w:tcBorders>
              <w:bottom w:val="single" w:sz="2" w:space="0" w:color="auto"/>
            </w:tcBorders>
          </w:tcPr>
          <w:p w14:paraId="52AFB4F1" w14:textId="7925A852" w:rsidR="002E5564" w:rsidRPr="007C77AC" w:rsidRDefault="002E5564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</w:rPr>
            </w:pPr>
            <w:r w:rsidRPr="007C77AC">
              <w:rPr>
                <w:rFonts w:ascii="Lato Semibold" w:hAnsi="Lato Semibold" w:cs="Arial"/>
                <w:bCs/>
              </w:rPr>
              <w:t>HRN</w:t>
            </w:r>
          </w:p>
        </w:tc>
      </w:tr>
      <w:tr w:rsidR="00831840" w:rsidRPr="003970BE" w14:paraId="19735D1A" w14:textId="77777777" w:rsidTr="00952F32">
        <w:trPr>
          <w:trHeight w:val="510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59ED9" w14:textId="5EEA592E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</w:rPr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separate"/>
            </w:r>
            <w:bookmarkStart w:id="0" w:name="_GoBack"/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bookmarkEnd w:id="0"/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DC7F" w14:textId="77777777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</w:rPr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0CB6F" w14:textId="1EC2737F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7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Style w:val="Style3"/>
                <w:szCs w:val="22"/>
              </w:rPr>
              <w:id w:val="1812510795"/>
              <w:placeholder>
                <w:docPart w:val="5533EDB5B9F045F2A5ECC1D7FFC9D0DF"/>
              </w:placeholder>
              <w:showingPlcHdr/>
              <w:dropDownList>
                <w:listItem w:displayText="Male" w:value="Male"/>
                <w:listItem w:displayText="Female" w:value="Female"/>
                <w:listItem w:displayText="Non-binary" w:value="Non-binary"/>
                <w:listItem w:displayText="Transgener" w:value="Transgener"/>
              </w:dropDownList>
            </w:sdtPr>
            <w:sdtEndPr>
              <w:rPr>
                <w:rStyle w:val="DefaultParagraphFont"/>
                <w:rFonts w:ascii="Facit" w:hAnsi="Facit" w:cs="Arial"/>
                <w:b/>
                <w:bCs/>
                <w:color w:val="000000" w:themeColor="text1"/>
                <w:position w:val="0"/>
                <w:sz w:val="21"/>
                <w:lang w:val="en-US"/>
              </w:rPr>
            </w:sdtEndPr>
            <w:sdtContent>
              <w:p w14:paraId="15B05CF2" w14:textId="5B1FA7AE" w:rsidR="00831840" w:rsidRPr="00176F07" w:rsidRDefault="00176F07" w:rsidP="00176F07">
                <w:pPr>
                  <w:pStyle w:val="interactivetextraised5"/>
                  <w:spacing w:line="240" w:lineRule="auto"/>
                  <w:rPr>
                    <w:rFonts w:ascii="Lato" w:hAnsi="Lato" w:cs="Arial"/>
                    <w:b/>
                    <w:bCs/>
                    <w:color w:val="000000" w:themeColor="text1"/>
                    <w:position w:val="0"/>
                    <w:sz w:val="22"/>
                    <w:szCs w:val="22"/>
                    <w:lang w:val="en-US"/>
                  </w:rPr>
                </w:pPr>
                <w:r>
                  <w:rPr>
                    <w:rStyle w:val="Style3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6E31C" w14:textId="4B31672E" w:rsidR="00831840" w:rsidRPr="00176F07" w:rsidRDefault="00831840" w:rsidP="002E5564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</w:tr>
      <w:tr w:rsidR="00176F07" w:rsidRPr="003970BE" w14:paraId="76A00F9B" w14:textId="77777777" w:rsidTr="00952F32">
        <w:trPr>
          <w:trHeight w:val="279"/>
        </w:trPr>
        <w:tc>
          <w:tcPr>
            <w:tcW w:w="387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4A51A" w14:textId="67FB2E78" w:rsidR="00176F07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Address</w:t>
            </w:r>
          </w:p>
        </w:tc>
        <w:tc>
          <w:tcPr>
            <w:tcW w:w="293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960B1" w14:textId="0F429DDB" w:rsidR="00176F07" w:rsidRPr="007C77AC" w:rsidRDefault="007C77AC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Suburb/T</w:t>
            </w:r>
            <w:r w:rsidR="00176F07" w:rsidRPr="007C77AC">
              <w:rPr>
                <w:rFonts w:ascii="Lato Semibold" w:hAnsi="Lato Semibold" w:cs="Arial"/>
                <w:bCs/>
                <w:caps w:val="0"/>
              </w:rPr>
              <w:t>own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EF0D1C" w14:textId="56724CAF" w:rsidR="00176F07" w:rsidRPr="007C77AC" w:rsidRDefault="00176F07" w:rsidP="00176F07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State/Territory</w:t>
            </w:r>
          </w:p>
        </w:tc>
        <w:tc>
          <w:tcPr>
            <w:tcW w:w="1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5EC45D" w14:textId="032D66E8" w:rsidR="00176F07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Post code</w:t>
            </w:r>
          </w:p>
        </w:tc>
      </w:tr>
      <w:tr w:rsidR="0052274A" w:rsidRPr="003970BE" w14:paraId="47E32035" w14:textId="77777777" w:rsidTr="00952F32">
        <w:trPr>
          <w:trHeight w:val="510"/>
        </w:trPr>
        <w:tc>
          <w:tcPr>
            <w:tcW w:w="3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395C1" w14:textId="77777777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9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2A6E7" w14:textId="77777777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9ED66" w14:textId="759A4FA8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1568" w14:textId="0A727F76" w:rsidR="0052274A" w:rsidRPr="00176F07" w:rsidRDefault="0052274A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176F07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426311" w:rsidRPr="003970BE" w14:paraId="32F6BF0E" w14:textId="77777777" w:rsidTr="00952F32">
        <w:trPr>
          <w:trHeight w:val="261"/>
        </w:trPr>
        <w:tc>
          <w:tcPr>
            <w:tcW w:w="23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0F20" w14:textId="6713758D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(m)</w:t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A3EF2E" w14:textId="1C0E786C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(h)</w:t>
            </w:r>
          </w:p>
        </w:tc>
        <w:tc>
          <w:tcPr>
            <w:tcW w:w="5764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1B8629" w14:textId="7D685B4D" w:rsidR="00426311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 address</w:t>
            </w:r>
          </w:p>
        </w:tc>
      </w:tr>
      <w:tr w:rsidR="00426311" w:rsidRPr="003970BE" w14:paraId="23AE81CD" w14:textId="77777777" w:rsidTr="00952F32">
        <w:trPr>
          <w:trHeight w:val="510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C4A50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BAAD0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57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4DFE7" w14:textId="77777777" w:rsidR="00426311" w:rsidRPr="00176F07" w:rsidRDefault="00426311" w:rsidP="00176F07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</w:tr>
      <w:tr w:rsidR="00296E6A" w:rsidRPr="003970BE" w14:paraId="25ED2FC6" w14:textId="77777777" w:rsidTr="00952F32">
        <w:trPr>
          <w:trHeight w:val="261"/>
        </w:trPr>
        <w:tc>
          <w:tcPr>
            <w:tcW w:w="2395" w:type="dxa"/>
            <w:vAlign w:val="center"/>
          </w:tcPr>
          <w:p w14:paraId="60498104" w14:textId="24E1671E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Country of birth</w:t>
            </w:r>
          </w:p>
        </w:tc>
        <w:tc>
          <w:tcPr>
            <w:tcW w:w="2141" w:type="dxa"/>
            <w:gridSpan w:val="3"/>
            <w:vAlign w:val="center"/>
          </w:tcPr>
          <w:p w14:paraId="7EE769B0" w14:textId="5BE80B0C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Interpreter required</w:t>
            </w:r>
          </w:p>
        </w:tc>
        <w:tc>
          <w:tcPr>
            <w:tcW w:w="5101" w:type="dxa"/>
            <w:gridSpan w:val="6"/>
            <w:vAlign w:val="center"/>
          </w:tcPr>
          <w:p w14:paraId="0ECE9314" w14:textId="27B9E107" w:rsidR="00296E6A" w:rsidRPr="007C77AC" w:rsidRDefault="00176F07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Preferred interpreter language </w:t>
            </w:r>
          </w:p>
        </w:tc>
      </w:tr>
      <w:tr w:rsidR="00296E6A" w:rsidRPr="003970BE" w14:paraId="7FB91B4C" w14:textId="77777777" w:rsidTr="00952F32">
        <w:trPr>
          <w:trHeight w:val="510"/>
        </w:trPr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E79AD" w14:textId="77777777" w:rsidR="00296E6A" w:rsidRPr="00176F07" w:rsidRDefault="00296E6A" w:rsidP="005C2F5D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1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A4E9" w14:textId="32555DB4" w:rsidR="00296E6A" w:rsidRPr="00176F07" w:rsidRDefault="002D3740" w:rsidP="005C2F5D">
            <w:pPr>
              <w:pStyle w:val="interactivetextraised5"/>
              <w:spacing w:line="36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Yes </w:t>
            </w:r>
            <w:sdt>
              <w:sdtPr>
                <w:rPr>
                  <w:rFonts w:ascii="Lato" w:hAnsi="Lato" w:cs="Arial"/>
                  <w:noProof/>
                  <w:position w:val="0"/>
                  <w:sz w:val="22"/>
                  <w:szCs w:val="22"/>
                </w:rPr>
                <w:id w:val="-11646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hAnsi="Segoe UI Symbol" w:cs="Segoe UI Symbol"/>
                    <w:noProof/>
                    <w:position w:val="0"/>
                    <w:sz w:val="22"/>
                    <w:szCs w:val="22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  No </w:t>
            </w:r>
            <w:sdt>
              <w:sdtPr>
                <w:rPr>
                  <w:rFonts w:ascii="Lato" w:hAnsi="Lato" w:cs="Arial"/>
                  <w:noProof/>
                  <w:position w:val="0"/>
                  <w:sz w:val="22"/>
                  <w:szCs w:val="22"/>
                </w:rPr>
                <w:id w:val="-1706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F07">
                  <w:rPr>
                    <w:rFonts w:ascii="Segoe UI Symbol" w:hAnsi="Segoe UI Symbol" w:cs="Segoe UI Symbol"/>
                    <w:noProof/>
                    <w:position w:val="0"/>
                    <w:sz w:val="22"/>
                    <w:szCs w:val="22"/>
                  </w:rPr>
                  <w:t>☐</w:t>
                </w:r>
              </w:sdtContent>
            </w:sdt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 xml:space="preserve"> </w:t>
            </w:r>
          </w:p>
        </w:tc>
        <w:tc>
          <w:tcPr>
            <w:tcW w:w="5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947ED" w14:textId="77777777" w:rsidR="00296E6A" w:rsidRPr="00176F07" w:rsidRDefault="00296E6A" w:rsidP="005C2F5D">
            <w:pPr>
              <w:pStyle w:val="interactivetextraised5"/>
              <w:spacing w:line="240" w:lineRule="auto"/>
              <w:rPr>
                <w:rFonts w:ascii="Lato" w:hAnsi="Lato" w:cs="Arial"/>
                <w:noProof/>
                <w:position w:val="0"/>
                <w:sz w:val="22"/>
                <w:szCs w:val="22"/>
              </w:rPr>
            </w:pP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instrText xml:space="preserve"> FORMTEXT </w:instrTex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separate"/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176F07">
              <w:rPr>
                <w:rFonts w:ascii="Lato" w:hAnsi="Lato" w:cs="Arial"/>
                <w:noProof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1CBF99E3" w14:textId="77777777" w:rsidR="00176F07" w:rsidRPr="00F63194" w:rsidRDefault="00296E6A" w:rsidP="007C77AC">
      <w:pPr>
        <w:pStyle w:val="interactivetextraised5"/>
        <w:spacing w:before="240" w:line="240" w:lineRule="auto"/>
        <w:rPr>
          <w:rFonts w:ascii="Lato Semibold" w:hAnsi="Lato Semibold" w:cs="Arial"/>
          <w:bCs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>Does the person identify as Aboriginal and/or Torres Strait Islander?</w:t>
      </w:r>
      <w:r w:rsidR="000054B6" w:rsidRPr="00F63194">
        <w:rPr>
          <w:rFonts w:ascii="Lato Semibold" w:hAnsi="Lato Semibold" w:cs="Arial"/>
          <w:bCs/>
          <w:position w:val="0"/>
        </w:rPr>
        <w:t xml:space="preserve"> </w:t>
      </w:r>
      <w:r w:rsidR="005C2F5D" w:rsidRPr="00F63194">
        <w:rPr>
          <w:rFonts w:ascii="Lato Semibold" w:hAnsi="Lato Semibold" w:cs="Arial"/>
          <w:bCs/>
          <w:position w:val="0"/>
        </w:rPr>
        <w:t xml:space="preserve"> </w:t>
      </w:r>
    </w:p>
    <w:p w14:paraId="68F81765" w14:textId="4FD50A77" w:rsidR="00B4411D" w:rsidRPr="00F63194" w:rsidRDefault="00791802" w:rsidP="00176F07">
      <w:pPr>
        <w:pStyle w:val="interactivetextraised5"/>
        <w:tabs>
          <w:tab w:val="left" w:pos="1134"/>
          <w:tab w:val="left" w:pos="2268"/>
        </w:tabs>
        <w:spacing w:before="120" w:after="120" w:line="240" w:lineRule="auto"/>
        <w:rPr>
          <w:rFonts w:ascii="Lato" w:hAnsi="Lato" w:cs="Arial"/>
          <w:b/>
          <w:bCs/>
          <w:position w:val="0"/>
        </w:rPr>
      </w:pPr>
      <w:r w:rsidRPr="00F63194">
        <w:rPr>
          <w:rFonts w:ascii="Lato" w:hAnsi="Lato" w:cs="Arial"/>
          <w:bCs/>
          <w:position w:val="0"/>
        </w:rPr>
        <w:t>Y</w:t>
      </w:r>
      <w:r w:rsidR="007C77AC" w:rsidRPr="00F63194">
        <w:rPr>
          <w:rFonts w:ascii="Lato" w:hAnsi="Lato" w:cs="Arial"/>
          <w:bCs/>
          <w:position w:val="0"/>
        </w:rPr>
        <w:t>es</w:t>
      </w:r>
      <w:r w:rsidRPr="00F63194">
        <w:rPr>
          <w:rFonts w:ascii="Lato" w:hAnsi="Lato" w:cs="Arial"/>
          <w:bCs/>
          <w:position w:val="0"/>
        </w:rPr>
        <w:t xml:space="preserve"> </w:t>
      </w:r>
      <w:sdt>
        <w:sdtPr>
          <w:rPr>
            <w:rFonts w:ascii="Lato" w:hAnsi="Lato" w:cs="Arial"/>
            <w:bCs/>
            <w:position w:val="0"/>
          </w:rPr>
          <w:id w:val="6638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B6" w:rsidRPr="00F63194">
            <w:rPr>
              <w:rFonts w:ascii="Segoe UI Symbol" w:eastAsia="MS Gothic" w:hAnsi="Segoe UI Symbol" w:cs="Segoe UI Symbol"/>
              <w:bCs/>
              <w:position w:val="0"/>
            </w:rPr>
            <w:t>☐</w:t>
          </w:r>
        </w:sdtContent>
      </w:sdt>
      <w:r w:rsidR="00176F07" w:rsidRPr="00F63194">
        <w:rPr>
          <w:rFonts w:ascii="Lato" w:eastAsia="Calibri" w:hAnsi="Lato" w:cs="Arial"/>
          <w:bCs/>
          <w:color w:val="auto"/>
          <w:position w:val="0"/>
          <w:lang w:val="en-US"/>
          <w14:ligatures w14:val="none"/>
        </w:rPr>
        <w:tab/>
      </w:r>
      <w:r w:rsidR="00C37A49" w:rsidRPr="00F63194">
        <w:rPr>
          <w:rFonts w:ascii="Lato" w:hAnsi="Lato" w:cs="Arial"/>
          <w:bCs/>
          <w:position w:val="0"/>
          <w:lang w:val="en-US"/>
        </w:rPr>
        <w:t>N</w:t>
      </w:r>
      <w:r w:rsidR="007C77AC" w:rsidRPr="00F63194">
        <w:rPr>
          <w:rFonts w:ascii="Lato" w:hAnsi="Lato" w:cs="Arial"/>
          <w:bCs/>
          <w:position w:val="0"/>
          <w:lang w:val="en-US"/>
        </w:rPr>
        <w:t>o</w:t>
      </w:r>
      <w:r w:rsidR="000054B6" w:rsidRPr="00F63194">
        <w:rPr>
          <w:rFonts w:ascii="Lato" w:hAnsi="Lato" w:cs="Arial"/>
          <w:bCs/>
          <w:position w:val="0"/>
          <w:lang w:val="en-US"/>
        </w:rPr>
        <w:t xml:space="preserve"> </w:t>
      </w:r>
      <w:sdt>
        <w:sdtPr>
          <w:rPr>
            <w:rFonts w:ascii="Lato" w:hAnsi="Lato" w:cs="Arial"/>
            <w:bCs/>
            <w:position w:val="0"/>
            <w:lang w:val="en-US"/>
          </w:rPr>
          <w:id w:val="-13295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7AC" w:rsidRPr="00F63194">
            <w:rPr>
              <w:rFonts w:ascii="MS Gothic" w:eastAsia="MS Gothic" w:hAnsi="MS Gothic" w:cs="Arial" w:hint="eastAsia"/>
              <w:bCs/>
              <w:position w:val="0"/>
              <w:lang w:val="en-US"/>
            </w:rPr>
            <w:t>☐</w:t>
          </w:r>
        </w:sdtContent>
      </w:sdt>
      <w:r w:rsidR="00176F07" w:rsidRPr="00F63194">
        <w:rPr>
          <w:rFonts w:ascii="Lato" w:hAnsi="Lato" w:cs="Arial"/>
          <w:bCs/>
          <w:position w:val="0"/>
          <w:lang w:val="en-US"/>
        </w:rPr>
        <w:tab/>
      </w:r>
      <w:r w:rsidR="00C37A49" w:rsidRPr="00F63194">
        <w:rPr>
          <w:rFonts w:ascii="Lato" w:hAnsi="Lato" w:cs="Arial"/>
          <w:bCs/>
          <w:position w:val="0"/>
          <w:lang w:val="en-US"/>
        </w:rPr>
        <w:t>U</w:t>
      </w:r>
      <w:r w:rsidR="007C77AC" w:rsidRPr="00F63194">
        <w:rPr>
          <w:rFonts w:ascii="Lato" w:hAnsi="Lato" w:cs="Arial"/>
          <w:bCs/>
          <w:position w:val="0"/>
          <w:lang w:val="en-US"/>
        </w:rPr>
        <w:t>nknown</w:t>
      </w:r>
      <w:r w:rsidR="000054B6" w:rsidRPr="00F63194">
        <w:rPr>
          <w:rFonts w:ascii="Lato" w:hAnsi="Lato" w:cs="Arial"/>
          <w:bCs/>
          <w:position w:val="0"/>
          <w:lang w:val="en-US"/>
        </w:rPr>
        <w:t xml:space="preserve"> </w:t>
      </w:r>
      <w:sdt>
        <w:sdtPr>
          <w:rPr>
            <w:rFonts w:ascii="Lato" w:hAnsi="Lato" w:cs="Arial"/>
            <w:bCs/>
            <w:position w:val="0"/>
            <w:lang w:val="en-US"/>
          </w:rPr>
          <w:id w:val="71755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4B6" w:rsidRPr="00F63194">
            <w:rPr>
              <w:rFonts w:ascii="Segoe UI Symbol" w:hAnsi="Segoe UI Symbol" w:cs="Segoe UI Symbol"/>
              <w:bCs/>
              <w:position w:val="0"/>
              <w:lang w:val="en-US"/>
            </w:rPr>
            <w:t>☐</w:t>
          </w:r>
        </w:sdtContent>
      </w:sdt>
    </w:p>
    <w:p w14:paraId="31BDB280" w14:textId="77777777" w:rsidR="002D3740" w:rsidRPr="00F63194" w:rsidRDefault="00A13950" w:rsidP="00176F07">
      <w:pPr>
        <w:pStyle w:val="interactivetextraised5"/>
        <w:spacing w:before="120" w:after="120" w:line="240" w:lineRule="auto"/>
        <w:rPr>
          <w:rFonts w:ascii="Lato Semibold" w:hAnsi="Lato Semibold" w:cs="Arial"/>
          <w:bCs/>
          <w:color w:val="auto"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>Is the person currently a</w:t>
      </w:r>
      <w:r w:rsidR="00BB663D" w:rsidRPr="00F63194">
        <w:rPr>
          <w:rFonts w:ascii="Lato Semibold" w:hAnsi="Lato Semibold" w:cs="Arial"/>
          <w:bCs/>
          <w:position w:val="0"/>
        </w:rPr>
        <w:t>n involuntary</w:t>
      </w:r>
      <w:r w:rsidRPr="00F63194">
        <w:rPr>
          <w:rFonts w:ascii="Lato Semibold" w:hAnsi="Lato Semibold" w:cs="Arial"/>
          <w:bCs/>
          <w:position w:val="0"/>
        </w:rPr>
        <w:t xml:space="preserve"> </w:t>
      </w:r>
      <w:r w:rsidR="006A0C36" w:rsidRPr="00F63194">
        <w:rPr>
          <w:rFonts w:ascii="Lato Semibold" w:hAnsi="Lato Semibold" w:cs="Arial"/>
          <w:bCs/>
          <w:position w:val="0"/>
        </w:rPr>
        <w:t>patient</w:t>
      </w:r>
      <w:r w:rsidRPr="00F63194">
        <w:rPr>
          <w:rFonts w:ascii="Lato Semibold" w:hAnsi="Lato Semibold" w:cs="Arial"/>
          <w:bCs/>
          <w:position w:val="0"/>
        </w:rPr>
        <w:t xml:space="preserve"> under </w:t>
      </w:r>
      <w:r w:rsidRPr="00F63194">
        <w:rPr>
          <w:rFonts w:ascii="Lato Semibold" w:hAnsi="Lato Semibold" w:cs="Arial"/>
          <w:bCs/>
          <w:color w:val="auto"/>
          <w:position w:val="0"/>
        </w:rPr>
        <w:t xml:space="preserve">the </w:t>
      </w:r>
      <w:r w:rsidRPr="00F63194">
        <w:rPr>
          <w:rFonts w:ascii="Lato Semibold" w:hAnsi="Lato Semibold" w:cs="Arial"/>
          <w:bCs/>
          <w:i/>
          <w:color w:val="auto"/>
          <w:position w:val="0"/>
        </w:rPr>
        <w:t xml:space="preserve">Mental Health </w:t>
      </w:r>
      <w:r w:rsidR="00DA3E28" w:rsidRPr="00F63194">
        <w:rPr>
          <w:rFonts w:ascii="Lato Semibold" w:hAnsi="Lato Semibold" w:cs="Arial"/>
          <w:bCs/>
          <w:i/>
          <w:color w:val="auto"/>
          <w:position w:val="0"/>
        </w:rPr>
        <w:t>and Related Services Act 1998</w:t>
      </w:r>
      <w:r w:rsidR="00C056BF" w:rsidRPr="00F63194">
        <w:rPr>
          <w:rFonts w:ascii="Lato Semibold" w:hAnsi="Lato Semibold" w:cs="Arial"/>
          <w:bCs/>
          <w:color w:val="auto"/>
          <w:position w:val="0"/>
        </w:rPr>
        <w:t>?</w:t>
      </w:r>
      <w:r w:rsidR="002D3740" w:rsidRPr="00F63194">
        <w:rPr>
          <w:rFonts w:ascii="Lato Semibold" w:hAnsi="Lato Semibold" w:cs="Arial"/>
          <w:bCs/>
          <w:color w:val="auto"/>
          <w:position w:val="0"/>
        </w:rPr>
        <w:t xml:space="preserve"> </w:t>
      </w:r>
    </w:p>
    <w:p w14:paraId="7BB3E7EB" w14:textId="77777777" w:rsidR="007C77AC" w:rsidRPr="00F63194" w:rsidRDefault="007C77AC" w:rsidP="00753689">
      <w:pPr>
        <w:pStyle w:val="interactivetextraised5"/>
        <w:tabs>
          <w:tab w:val="left" w:pos="1134"/>
        </w:tabs>
        <w:spacing w:before="120" w:after="120" w:line="240" w:lineRule="auto"/>
        <w:rPr>
          <w:rFonts w:ascii="Lato Semibold" w:hAnsi="Lato Semibold" w:cs="Arial"/>
          <w:bCs/>
          <w:color w:val="000000" w:themeColor="text1"/>
          <w:position w:val="0"/>
          <w:lang w:val="en-US"/>
        </w:rPr>
      </w:pPr>
      <w:r w:rsidRPr="00F63194">
        <w:rPr>
          <w:rFonts w:ascii="Lato" w:hAnsi="Lato" w:cs="Arial"/>
          <w:bCs/>
          <w:position w:val="0"/>
        </w:rPr>
        <w:t xml:space="preserve">Yes </w:t>
      </w:r>
      <w:sdt>
        <w:sdtPr>
          <w:rPr>
            <w:rFonts w:ascii="Lato" w:hAnsi="Lato" w:cs="Arial"/>
            <w:bCs/>
            <w:position w:val="0"/>
          </w:rPr>
          <w:id w:val="14350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194">
            <w:rPr>
              <w:rFonts w:ascii="Segoe UI Symbol" w:eastAsia="MS Gothic" w:hAnsi="Segoe UI Symbol" w:cs="Segoe UI Symbol"/>
              <w:bCs/>
              <w:position w:val="0"/>
            </w:rPr>
            <w:t>☐</w:t>
          </w:r>
        </w:sdtContent>
      </w:sdt>
      <w:r w:rsidRPr="00F63194">
        <w:rPr>
          <w:rFonts w:ascii="Lato" w:eastAsia="Calibri" w:hAnsi="Lato" w:cs="Arial"/>
          <w:bCs/>
          <w:color w:val="auto"/>
          <w:position w:val="0"/>
          <w:lang w:val="en-US"/>
          <w14:ligatures w14:val="none"/>
        </w:rPr>
        <w:tab/>
      </w:r>
      <w:r w:rsidRPr="00F63194">
        <w:rPr>
          <w:rFonts w:ascii="Lato" w:hAnsi="Lato" w:cs="Arial"/>
          <w:bCs/>
          <w:position w:val="0"/>
          <w:lang w:val="en-US"/>
        </w:rPr>
        <w:t xml:space="preserve">No </w:t>
      </w:r>
      <w:sdt>
        <w:sdtPr>
          <w:rPr>
            <w:rFonts w:ascii="Lato" w:hAnsi="Lato" w:cs="Arial"/>
            <w:bCs/>
            <w:position w:val="0"/>
            <w:lang w:val="en-US"/>
          </w:rPr>
          <w:id w:val="-119221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3194">
            <w:rPr>
              <w:rFonts w:ascii="MS Gothic" w:eastAsia="MS Gothic" w:hAnsi="MS Gothic" w:cs="Arial" w:hint="eastAsia"/>
              <w:bCs/>
              <w:position w:val="0"/>
              <w:lang w:val="en-US"/>
            </w:rPr>
            <w:t>☐</w:t>
          </w:r>
        </w:sdtContent>
      </w:sdt>
      <w:r w:rsidRPr="00F63194">
        <w:rPr>
          <w:rFonts w:ascii="Lato Semibold" w:hAnsi="Lato Semibold" w:cs="Arial"/>
          <w:bCs/>
          <w:color w:val="000000" w:themeColor="text1"/>
          <w:position w:val="0"/>
          <w:lang w:val="en-US"/>
        </w:rPr>
        <w:t xml:space="preserve"> </w:t>
      </w:r>
    </w:p>
    <w:p w14:paraId="27167BC2" w14:textId="136AEB12" w:rsidR="00614492" w:rsidRPr="00F63194" w:rsidRDefault="00A81AD5" w:rsidP="00C24861">
      <w:pPr>
        <w:pStyle w:val="1Heading"/>
        <w:pageBreakBefore/>
      </w:pPr>
      <w:r w:rsidRPr="00F63194">
        <w:lastRenderedPageBreak/>
        <w:t>Person recommending the health care</w:t>
      </w:r>
      <w:r w:rsidR="00614492" w:rsidRPr="00F63194"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46"/>
        <w:gridCol w:w="996"/>
        <w:gridCol w:w="1515"/>
        <w:gridCol w:w="1178"/>
        <w:gridCol w:w="1843"/>
        <w:gridCol w:w="991"/>
      </w:tblGrid>
      <w:tr w:rsidR="007C77AC" w:rsidRPr="003970BE" w14:paraId="5C79450D" w14:textId="77777777" w:rsidTr="00952F32">
        <w:tc>
          <w:tcPr>
            <w:tcW w:w="1616" w:type="pct"/>
            <w:gridSpan w:val="2"/>
            <w:tcBorders>
              <w:bottom w:val="single" w:sz="2" w:space="0" w:color="auto"/>
            </w:tcBorders>
          </w:tcPr>
          <w:p w14:paraId="24969745" w14:textId="0BC5404C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Surname</w:t>
            </w:r>
          </w:p>
        </w:tc>
        <w:tc>
          <w:tcPr>
            <w:tcW w:w="1303" w:type="pct"/>
            <w:gridSpan w:val="2"/>
            <w:tcBorders>
              <w:bottom w:val="single" w:sz="2" w:space="0" w:color="auto"/>
            </w:tcBorders>
          </w:tcPr>
          <w:p w14:paraId="40360B15" w14:textId="24E97233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Given name</w:t>
            </w:r>
          </w:p>
        </w:tc>
        <w:tc>
          <w:tcPr>
            <w:tcW w:w="2082" w:type="pct"/>
            <w:gridSpan w:val="3"/>
            <w:tcBorders>
              <w:bottom w:val="single" w:sz="2" w:space="0" w:color="auto"/>
            </w:tcBorders>
          </w:tcPr>
          <w:p w14:paraId="541FA13B" w14:textId="41FAC2C7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Role/</w:t>
            </w:r>
            <w:r>
              <w:rPr>
                <w:rFonts w:ascii="Lato Semibold" w:hAnsi="Lato Semibold" w:cs="Arial"/>
                <w:bCs/>
                <w:caps w:val="0"/>
              </w:rPr>
              <w:t>J</w:t>
            </w:r>
            <w:r w:rsidRPr="007C77AC">
              <w:rPr>
                <w:rFonts w:ascii="Lato Semibold" w:hAnsi="Lato Semibold" w:cs="Arial"/>
                <w:bCs/>
                <w:caps w:val="0"/>
              </w:rPr>
              <w:t>ob title</w:t>
            </w:r>
          </w:p>
        </w:tc>
      </w:tr>
      <w:tr w:rsidR="00A24B3B" w:rsidRPr="003970BE" w14:paraId="2A8AA75E" w14:textId="77777777" w:rsidTr="00952F32">
        <w:trPr>
          <w:trHeight w:val="454"/>
        </w:trPr>
        <w:tc>
          <w:tcPr>
            <w:tcW w:w="16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ADDCA" w14:textId="7777777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4E99" w14:textId="7777777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  <w:tc>
          <w:tcPr>
            <w:tcW w:w="2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10006" w14:textId="7F4978A7" w:rsidR="00A24B3B" w:rsidRPr="007C77AC" w:rsidRDefault="00A24B3B" w:rsidP="00EC70A3">
            <w:pPr>
              <w:pStyle w:val="boxheading"/>
              <w:tabs>
                <w:tab w:val="left" w:pos="993"/>
                <w:tab w:val="left" w:pos="3119"/>
                <w:tab w:val="left" w:pos="6237"/>
              </w:tabs>
              <w:spacing w:line="240" w:lineRule="auto"/>
              <w:rPr>
                <w:rFonts w:ascii="Lato" w:hAnsi="Lato" w:cs="Arial"/>
                <w:sz w:val="22"/>
                <w:szCs w:val="22"/>
              </w:rPr>
            </w:pPr>
            <w:r w:rsidRPr="007C77AC">
              <w:rPr>
                <w:rFonts w:ascii="Lato" w:hAnsi="Lato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77AC">
              <w:rPr>
                <w:rFonts w:ascii="Lato" w:hAnsi="Lato" w:cs="Arial"/>
                <w:sz w:val="22"/>
                <w:szCs w:val="22"/>
              </w:rPr>
              <w:instrText xml:space="preserve"> FORMTEXT </w:instrText>
            </w:r>
            <w:r w:rsidRPr="007C77AC">
              <w:rPr>
                <w:rFonts w:ascii="Lato" w:hAnsi="Lato" w:cs="Arial"/>
                <w:sz w:val="22"/>
                <w:szCs w:val="22"/>
              </w:rPr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separate"/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noProof/>
                <w:sz w:val="22"/>
                <w:szCs w:val="22"/>
              </w:rPr>
              <w:t> </w:t>
            </w:r>
            <w:r w:rsidRPr="007C77AC">
              <w:rPr>
                <w:rFonts w:ascii="Lato" w:hAnsi="Lato" w:cs="Arial"/>
                <w:sz w:val="22"/>
                <w:szCs w:val="22"/>
              </w:rPr>
              <w:fldChar w:fldCharType="end"/>
            </w:r>
          </w:p>
        </w:tc>
      </w:tr>
      <w:tr w:rsidR="007C77AC" w:rsidRPr="003970BE" w14:paraId="53F2D0FD" w14:textId="77777777" w:rsidTr="00952F32">
        <w:trPr>
          <w:trHeight w:val="259"/>
        </w:trPr>
        <w:tc>
          <w:tcPr>
            <w:tcW w:w="5000" w:type="pct"/>
            <w:gridSpan w:val="7"/>
            <w:tcBorders>
              <w:bottom w:val="single" w:sz="2" w:space="0" w:color="auto"/>
            </w:tcBorders>
            <w:vAlign w:val="center"/>
          </w:tcPr>
          <w:p w14:paraId="50C5EBC5" w14:textId="5F9A76E2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Health Care Provider </w:t>
            </w:r>
          </w:p>
        </w:tc>
      </w:tr>
      <w:tr w:rsidR="00A24B3B" w:rsidRPr="003970BE" w14:paraId="2051E5EB" w14:textId="77777777" w:rsidTr="00952F32">
        <w:trPr>
          <w:trHeight w:val="454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D696A" w14:textId="098D056E" w:rsidR="00A24B3B" w:rsidRPr="00091112" w:rsidRDefault="00A24B3B" w:rsidP="00EC70A3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7C77AC" w:rsidRPr="003970BE" w14:paraId="31154594" w14:textId="77777777" w:rsidTr="00952F32">
        <w:trPr>
          <w:trHeight w:val="279"/>
        </w:trPr>
        <w:tc>
          <w:tcPr>
            <w:tcW w:w="2132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51ADC" w14:textId="5EC0E363" w:rsidR="007C77AC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Address</w:t>
            </w:r>
          </w:p>
        </w:tc>
        <w:tc>
          <w:tcPr>
            <w:tcW w:w="1397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B433B" w14:textId="506FDAB1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Suburb/town</w:t>
            </w:r>
          </w:p>
        </w:tc>
        <w:tc>
          <w:tcPr>
            <w:tcW w:w="9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DEF1B9" w14:textId="712F4E35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>
              <w:rPr>
                <w:rFonts w:ascii="Lato Semibold" w:hAnsi="Lato Semibold" w:cs="Arial"/>
                <w:bCs/>
                <w:caps w:val="0"/>
              </w:rPr>
              <w:t>S</w:t>
            </w:r>
            <w:r w:rsidRPr="007C77AC">
              <w:rPr>
                <w:rFonts w:ascii="Lato Semibold" w:hAnsi="Lato Semibold" w:cs="Arial"/>
                <w:bCs/>
                <w:caps w:val="0"/>
              </w:rPr>
              <w:t>tate/</w:t>
            </w:r>
            <w:r>
              <w:rPr>
                <w:rFonts w:ascii="Lato Semibold" w:hAnsi="Lato Semibold" w:cs="Arial"/>
                <w:bCs/>
                <w:caps w:val="0"/>
              </w:rPr>
              <w:t>Territory</w:t>
            </w:r>
          </w:p>
        </w:tc>
        <w:tc>
          <w:tcPr>
            <w:tcW w:w="51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453F2" w14:textId="28B9C217" w:rsidR="007C77AC" w:rsidRPr="007C77AC" w:rsidRDefault="007C77AC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>
              <w:rPr>
                <w:rFonts w:ascii="Lato Semibold" w:hAnsi="Lato Semibold" w:cs="Arial"/>
                <w:bCs/>
                <w:caps w:val="0"/>
              </w:rPr>
              <w:t>P</w:t>
            </w:r>
            <w:r w:rsidRPr="007C77AC">
              <w:rPr>
                <w:rFonts w:ascii="Lato Semibold" w:hAnsi="Lato Semibold" w:cs="Arial"/>
                <w:bCs/>
                <w:caps w:val="0"/>
              </w:rPr>
              <w:t>ost code</w:t>
            </w:r>
          </w:p>
        </w:tc>
      </w:tr>
      <w:tr w:rsidR="001C1599" w:rsidRPr="003970BE" w14:paraId="451D37A7" w14:textId="77777777" w:rsidTr="00952F32">
        <w:trPr>
          <w:trHeight w:val="454"/>
        </w:trPr>
        <w:tc>
          <w:tcPr>
            <w:tcW w:w="21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B105E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F9234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8CD9A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5853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fldChar w:fldCharType="separate"/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  <w:lang w:val="en-US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1C1599" w:rsidRPr="003970BE" w14:paraId="4ED0484B" w14:textId="77777777" w:rsidTr="00952F32">
        <w:trPr>
          <w:trHeight w:val="261"/>
        </w:trPr>
        <w:tc>
          <w:tcPr>
            <w:tcW w:w="117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ECD0CC" w14:textId="4F96B757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(M)</w:t>
            </w:r>
          </w:p>
        </w:tc>
        <w:tc>
          <w:tcPr>
            <w:tcW w:w="95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12CE64" w14:textId="156BDB51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Telephone (W)</w:t>
            </w:r>
          </w:p>
        </w:tc>
        <w:tc>
          <w:tcPr>
            <w:tcW w:w="2868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84B995" w14:textId="7937AD85" w:rsidR="001C1599" w:rsidRPr="007C77AC" w:rsidRDefault="007C77AC" w:rsidP="00A81AD5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 Address</w:t>
            </w:r>
          </w:p>
        </w:tc>
      </w:tr>
      <w:tr w:rsidR="001C1599" w:rsidRPr="003970BE" w14:paraId="339B63CE" w14:textId="77777777" w:rsidTr="00952F32">
        <w:trPr>
          <w:trHeight w:val="454"/>
        </w:trPr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243CF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95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1884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86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96242" w14:textId="77777777" w:rsidR="001C1599" w:rsidRPr="00091112" w:rsidRDefault="001C1599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091112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662B7CAE" w14:textId="30FEB34D" w:rsidR="003B1C97" w:rsidRPr="00F63194" w:rsidRDefault="00A81AD5" w:rsidP="00F63194">
      <w:pPr>
        <w:pStyle w:val="1Heading"/>
      </w:pPr>
      <w:r w:rsidRPr="00F63194">
        <w:t>Health care decision maker(s</w:t>
      </w:r>
      <w:r w:rsidR="00F03288" w:rsidRPr="00F63194">
        <w:t>)</w:t>
      </w:r>
    </w:p>
    <w:p w14:paraId="644A0478" w14:textId="7D93CC9D" w:rsidR="00B12A26" w:rsidRPr="00F63194" w:rsidRDefault="00C24861" w:rsidP="00F63194">
      <w:pPr>
        <w:spacing w:before="60"/>
        <w:rPr>
          <w:b/>
          <w:bCs/>
          <w:i/>
          <w:lang w:val="en-GB"/>
        </w:rPr>
      </w:pPr>
      <w:r w:rsidRPr="00C24861">
        <w:rPr>
          <w:i/>
          <w:lang w:val="en-GB"/>
        </w:rPr>
        <w:t>Health care decision maker</w:t>
      </w:r>
      <w:r>
        <w:rPr>
          <w:i/>
          <w:lang w:val="en-GB"/>
        </w:rPr>
        <w:t>(</w:t>
      </w:r>
      <w:r w:rsidRPr="00C24861">
        <w:rPr>
          <w:i/>
          <w:lang w:val="en-GB"/>
        </w:rPr>
        <w:t>s</w:t>
      </w:r>
      <w:r>
        <w:rPr>
          <w:i/>
          <w:lang w:val="en-GB"/>
        </w:rPr>
        <w:t>)</w:t>
      </w:r>
      <w:r w:rsidRPr="00C24861">
        <w:rPr>
          <w:i/>
          <w:lang w:val="en-GB"/>
        </w:rPr>
        <w:t xml:space="preserve"> refusing consent e.g</w:t>
      </w:r>
      <w:r>
        <w:rPr>
          <w:i/>
          <w:lang w:val="en-GB"/>
        </w:rPr>
        <w:t>.</w:t>
      </w:r>
      <w:r w:rsidRPr="00C24861">
        <w:rPr>
          <w:i/>
          <w:lang w:val="en-GB"/>
        </w:rPr>
        <w:t xml:space="preserve"> Guardian, appointed decision maker under an APP, relative, spouse/partner, carer etc</w:t>
      </w:r>
      <w:r>
        <w:rPr>
          <w:i/>
          <w:lang w:val="en-GB"/>
        </w:rPr>
        <w:t>.</w:t>
      </w:r>
    </w:p>
    <w:p w14:paraId="0E3C2E49" w14:textId="09B3F4FE" w:rsidR="006A2F39" w:rsidRPr="00BD35F8" w:rsidRDefault="006A2F39" w:rsidP="00BD35F8">
      <w:pPr>
        <w:pStyle w:val="interactivetextraised5"/>
        <w:keepNext/>
        <w:spacing w:before="240" w:after="120" w:line="240" w:lineRule="auto"/>
        <w:rPr>
          <w:rFonts w:ascii="Lato" w:hAnsi="Lato" w:cs="Arial"/>
          <w:i/>
          <w:iCs/>
          <w:position w:val="0"/>
          <w:sz w:val="20"/>
          <w:szCs w:val="20"/>
        </w:rPr>
      </w:pPr>
      <w:r w:rsidRPr="00BD35F8">
        <w:rPr>
          <w:rFonts w:ascii="Lato Semibold" w:hAnsi="Lato Semibold" w:cs="Arial"/>
          <w:bCs/>
          <w:position w:val="0"/>
          <w:sz w:val="22"/>
          <w:szCs w:val="22"/>
        </w:rPr>
        <w:t xml:space="preserve">Interested parties list </w:t>
      </w:r>
      <w:r w:rsidR="009C539A" w:rsidRPr="00BD35F8">
        <w:rPr>
          <w:rFonts w:ascii="Lato" w:hAnsi="Lato" w:cs="Arial"/>
          <w:bCs/>
          <w:position w:val="0"/>
          <w:sz w:val="20"/>
          <w:szCs w:val="20"/>
        </w:rPr>
        <w:t>e.g</w:t>
      </w:r>
      <w:r w:rsidR="009C539A" w:rsidRPr="00BD35F8">
        <w:rPr>
          <w:rFonts w:ascii="Lato" w:hAnsi="Lato" w:cs="Arial"/>
          <w:i/>
          <w:iCs/>
          <w:position w:val="0"/>
          <w:sz w:val="20"/>
          <w:szCs w:val="20"/>
        </w:rPr>
        <w:t>.</w:t>
      </w:r>
      <w:r w:rsidR="006D2055" w:rsidRPr="00BD35F8">
        <w:rPr>
          <w:rFonts w:ascii="Lato" w:hAnsi="Lato" w:cs="Arial"/>
          <w:i/>
          <w:iCs/>
          <w:position w:val="0"/>
          <w:sz w:val="20"/>
          <w:szCs w:val="20"/>
        </w:rPr>
        <w:t xml:space="preserve"> Guardian, appointed decision maker under an APP, relative, spouse/partner, carer etc</w:t>
      </w:r>
      <w:r w:rsidR="00F03288" w:rsidRPr="00BD35F8">
        <w:rPr>
          <w:rFonts w:ascii="Lato" w:hAnsi="Lato" w:cs="Arial"/>
          <w:i/>
          <w:iCs/>
          <w:position w:val="0"/>
          <w:sz w:val="20"/>
          <w:szCs w:val="20"/>
        </w:rPr>
        <w:t>.</w:t>
      </w:r>
      <w:r w:rsidR="006D2055" w:rsidRPr="00BD35F8">
        <w:rPr>
          <w:rFonts w:ascii="Lato" w:hAnsi="Lato" w:cs="Arial"/>
          <w:i/>
          <w:iCs/>
          <w:position w:val="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89"/>
        <w:gridCol w:w="2665"/>
        <w:gridCol w:w="1276"/>
        <w:gridCol w:w="2407"/>
      </w:tblGrid>
      <w:tr w:rsidR="003369DF" w:rsidRPr="003970BE" w14:paraId="08C5252F" w14:textId="77777777" w:rsidTr="00952F32">
        <w:trPr>
          <w:trHeight w:val="263"/>
          <w:tblHeader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14:paraId="50307EB1" w14:textId="0C700242" w:rsidR="003369DF" w:rsidRPr="007C77AC" w:rsidRDefault="00BD35F8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Full 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6F793BF1" w14:textId="49EA37BB" w:rsidR="003369DF" w:rsidRPr="007C77AC" w:rsidRDefault="00BD35F8" w:rsidP="00F63194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Relationship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FD7F1E" w14:textId="2F105C1A" w:rsidR="003369DF" w:rsidRPr="007C77AC" w:rsidRDefault="00BD35F8" w:rsidP="00F63194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 xml:space="preserve">Contact </w:t>
            </w:r>
            <w:r w:rsidR="00F63194">
              <w:rPr>
                <w:rFonts w:ascii="Lato Semibold" w:hAnsi="Lato Semibold" w:cs="Arial"/>
                <w:bCs/>
                <w:caps w:val="0"/>
              </w:rPr>
              <w:t>no: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50027166" w14:textId="4B670CC9" w:rsidR="003369DF" w:rsidRPr="007C77AC" w:rsidRDefault="00BD35F8" w:rsidP="007C77AC">
            <w:pPr>
              <w:pStyle w:val="boxheading"/>
              <w:keepNext/>
              <w:spacing w:line="240" w:lineRule="auto"/>
              <w:rPr>
                <w:rFonts w:ascii="Lato Semibold" w:hAnsi="Lato Semibold" w:cs="Arial"/>
                <w:bCs/>
                <w:caps w:val="0"/>
              </w:rPr>
            </w:pPr>
            <w:r w:rsidRPr="007C77AC">
              <w:rPr>
                <w:rFonts w:ascii="Lato Semibold" w:hAnsi="Lato Semibold" w:cs="Arial"/>
                <w:bCs/>
                <w:caps w:val="0"/>
              </w:rPr>
              <w:t>Email</w:t>
            </w:r>
          </w:p>
        </w:tc>
      </w:tr>
      <w:tr w:rsidR="003369DF" w:rsidRPr="003970BE" w14:paraId="0C9C1864" w14:textId="77777777" w:rsidTr="00952F3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0285C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9124F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904613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DE3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3369DF" w:rsidRPr="003970BE" w14:paraId="5F4396E2" w14:textId="77777777" w:rsidTr="00952F3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06F85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32E31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FBE5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781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  <w:tr w:rsidR="003369DF" w:rsidRPr="003970BE" w14:paraId="32DE47F8" w14:textId="77777777" w:rsidTr="00952F32">
        <w:trPr>
          <w:trHeight w:val="454"/>
        </w:trPr>
        <w:tc>
          <w:tcPr>
            <w:tcW w:w="3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423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99B04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AA2B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8F290" w14:textId="77777777" w:rsidR="003369DF" w:rsidRPr="00BD35F8" w:rsidRDefault="003369DF" w:rsidP="00441056">
            <w:pPr>
              <w:pStyle w:val="interactivetextraised5"/>
              <w:spacing w:line="240" w:lineRule="auto"/>
              <w:rPr>
                <w:rFonts w:ascii="Lato" w:hAnsi="Lato" w:cs="Arial"/>
                <w:position w:val="0"/>
                <w:sz w:val="22"/>
                <w:szCs w:val="22"/>
              </w:rPr>
            </w:pP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instrText xml:space="preserve"> FORMTEXT </w:instrTex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separate"/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noProof/>
                <w:position w:val="0"/>
                <w:sz w:val="22"/>
                <w:szCs w:val="22"/>
              </w:rPr>
              <w:t> </w:t>
            </w:r>
            <w:r w:rsidRPr="00BD35F8">
              <w:rPr>
                <w:rFonts w:ascii="Lato" w:hAnsi="Lato" w:cs="Arial"/>
                <w:position w:val="0"/>
                <w:sz w:val="22"/>
                <w:szCs w:val="22"/>
              </w:rPr>
              <w:fldChar w:fldCharType="end"/>
            </w:r>
          </w:p>
        </w:tc>
      </w:tr>
    </w:tbl>
    <w:p w14:paraId="683466E0" w14:textId="77777777" w:rsidR="00C24861" w:rsidRPr="00A81AD5" w:rsidRDefault="00C24861" w:rsidP="00C24861">
      <w:pPr>
        <w:pStyle w:val="1Heading"/>
      </w:pPr>
      <w:r>
        <w:t>Notification</w:t>
      </w:r>
    </w:p>
    <w:p w14:paraId="1E1422FD" w14:textId="7A2DB4A8" w:rsidR="000607AA" w:rsidRPr="007C22A9" w:rsidRDefault="00E57962" w:rsidP="000607AA">
      <w:pPr>
        <w:pStyle w:val="boxheading"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>
        <w:rPr>
          <w:rFonts w:ascii="Lato Semibold" w:hAnsi="Lato Semibold" w:cs="Arial"/>
          <w:bCs/>
          <w:caps w:val="0"/>
          <w:sz w:val="22"/>
          <w:szCs w:val="22"/>
        </w:rPr>
        <w:t xml:space="preserve">Provide an overview of the </w:t>
      </w:r>
      <w:r w:rsidR="000607AA">
        <w:rPr>
          <w:rFonts w:ascii="Lato Semibold" w:hAnsi="Lato Semibold" w:cs="Arial"/>
          <w:bCs/>
          <w:caps w:val="0"/>
          <w:sz w:val="22"/>
          <w:szCs w:val="22"/>
        </w:rPr>
        <w:t>proposed health care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607AA" w:rsidRPr="003970BE" w14:paraId="5D0530F9" w14:textId="77777777" w:rsidTr="00EC015F">
        <w:trPr>
          <w:trHeight w:val="850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142A" w14:textId="77777777" w:rsidR="000607AA" w:rsidRPr="003970BE" w:rsidRDefault="000607AA" w:rsidP="00EC015F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683C2CDA" w14:textId="27484090" w:rsidR="000F522F" w:rsidRPr="007C22A9" w:rsidRDefault="00C24861" w:rsidP="00397D18">
      <w:pPr>
        <w:pStyle w:val="boxheading"/>
        <w:spacing w:before="120" w:after="120" w:line="240" w:lineRule="auto"/>
        <w:rPr>
          <w:rFonts w:ascii="Lato Semibold" w:hAnsi="Lato Semibold" w:cs="Arial"/>
          <w:bCs/>
          <w:caps w:val="0"/>
          <w:sz w:val="22"/>
          <w:szCs w:val="22"/>
        </w:rPr>
      </w:pPr>
      <w:r w:rsidRPr="00C24861">
        <w:rPr>
          <w:rFonts w:ascii="Lato Semibold" w:hAnsi="Lato Semibold" w:cs="Arial"/>
          <w:bCs/>
          <w:caps w:val="0"/>
          <w:sz w:val="22"/>
          <w:szCs w:val="22"/>
        </w:rPr>
        <w:t xml:space="preserve">Why </w:t>
      </w:r>
      <w:r w:rsidR="000607AA">
        <w:rPr>
          <w:rFonts w:ascii="Lato Semibold" w:hAnsi="Lato Semibold" w:cs="Arial"/>
          <w:bCs/>
          <w:caps w:val="0"/>
          <w:sz w:val="22"/>
          <w:szCs w:val="22"/>
        </w:rPr>
        <w:t xml:space="preserve">do </w:t>
      </w:r>
      <w:r w:rsidRPr="00C24861">
        <w:rPr>
          <w:rFonts w:ascii="Lato Semibold" w:hAnsi="Lato Semibold" w:cs="Arial"/>
          <w:bCs/>
          <w:caps w:val="0"/>
          <w:sz w:val="22"/>
          <w:szCs w:val="22"/>
        </w:rPr>
        <w:t>you believe the preferences and values of the person are not known or unable to be known by the health care decision maker?</w:t>
      </w:r>
      <w:r w:rsidR="00030F96" w:rsidRPr="007C22A9">
        <w:rPr>
          <w:rFonts w:ascii="Lato Semibold" w:hAnsi="Lato Semibold" w:cs="Arial"/>
          <w:bCs/>
          <w:caps w:val="0"/>
          <w:sz w:val="22"/>
          <w:szCs w:val="22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030F96" w:rsidRPr="003970BE" w14:paraId="3308F64A" w14:textId="77777777" w:rsidTr="000607AA">
        <w:trPr>
          <w:trHeight w:val="850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36E7" w14:textId="77777777" w:rsidR="00030F96" w:rsidRPr="003970BE" w:rsidRDefault="00030F96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3E266B5B" w14:textId="6CC05722" w:rsidR="00397D18" w:rsidRPr="007C22A9" w:rsidRDefault="000F522F" w:rsidP="00397D18">
      <w:pPr>
        <w:pStyle w:val="interactivetextraised5"/>
        <w:spacing w:before="120" w:after="120" w:line="240" w:lineRule="auto"/>
        <w:rPr>
          <w:rFonts w:ascii="Lato Semibold" w:hAnsi="Lato Semibold" w:cs="Arial"/>
          <w:bCs/>
          <w:position w:val="0"/>
          <w:sz w:val="22"/>
          <w:szCs w:val="22"/>
        </w:rPr>
      </w:pPr>
      <w:r w:rsidRPr="007C22A9">
        <w:rPr>
          <w:rFonts w:ascii="Lato Semibold" w:hAnsi="Lato Semibold" w:cs="Arial"/>
          <w:bCs/>
          <w:position w:val="0"/>
          <w:sz w:val="22"/>
          <w:szCs w:val="22"/>
        </w:rPr>
        <w:t>Ha</w:t>
      </w:r>
      <w:r w:rsidR="000607AA">
        <w:rPr>
          <w:rFonts w:ascii="Lato Semibold" w:hAnsi="Lato Semibold" w:cs="Arial"/>
          <w:bCs/>
          <w:position w:val="0"/>
          <w:sz w:val="22"/>
          <w:szCs w:val="22"/>
        </w:rPr>
        <w:t>ve you</w:t>
      </w:r>
      <w:r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discussed the </w:t>
      </w:r>
      <w:r w:rsidR="00E01931" w:rsidRPr="007C22A9">
        <w:rPr>
          <w:rFonts w:ascii="Lato Semibold" w:hAnsi="Lato Semibold" w:cs="Arial"/>
          <w:bCs/>
          <w:position w:val="0"/>
          <w:sz w:val="22"/>
          <w:szCs w:val="22"/>
        </w:rPr>
        <w:t>proposed health care</w:t>
      </w:r>
      <w:r w:rsidR="00A24B3B"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with the person</w:t>
      </w:r>
      <w:r w:rsidR="008924CF" w:rsidRPr="007C22A9">
        <w:rPr>
          <w:rFonts w:ascii="Lato Semibold" w:hAnsi="Lato Semibold" w:cs="Arial"/>
          <w:bCs/>
          <w:position w:val="0"/>
          <w:sz w:val="22"/>
          <w:szCs w:val="22"/>
        </w:rPr>
        <w:t xml:space="preserve"> </w:t>
      </w:r>
      <w:r w:rsidR="00C24861">
        <w:rPr>
          <w:rFonts w:ascii="Lato Semibold" w:hAnsi="Lato Semibold" w:cs="Arial"/>
          <w:bCs/>
          <w:position w:val="0"/>
          <w:sz w:val="22"/>
          <w:szCs w:val="22"/>
        </w:rPr>
        <w:t xml:space="preserve">requiring treatment </w:t>
      </w:r>
      <w:r w:rsidR="008924CF" w:rsidRPr="007C22A9">
        <w:rPr>
          <w:rFonts w:ascii="Lato Semibold" w:hAnsi="Lato Semibold" w:cs="Arial"/>
          <w:bCs/>
          <w:position w:val="0"/>
          <w:sz w:val="22"/>
          <w:szCs w:val="22"/>
        </w:rPr>
        <w:t>(including anaesthetic)</w:t>
      </w:r>
      <w:r w:rsidRPr="007C22A9">
        <w:rPr>
          <w:rFonts w:ascii="Lato Semibold" w:hAnsi="Lato Semibold" w:cs="Arial"/>
          <w:bCs/>
          <w:position w:val="0"/>
          <w:sz w:val="22"/>
          <w:szCs w:val="22"/>
        </w:rPr>
        <w:t>?</w:t>
      </w:r>
    </w:p>
    <w:p w14:paraId="4E37DCAD" w14:textId="526193A1" w:rsidR="00397D18" w:rsidRPr="007C22A9" w:rsidRDefault="00397D18" w:rsidP="00397D18">
      <w:pPr>
        <w:pStyle w:val="interactivetextraised5"/>
        <w:spacing w:before="120" w:after="120" w:line="240" w:lineRule="auto"/>
        <w:rPr>
          <w:rFonts w:ascii="Lato" w:hAnsi="Lato" w:cs="Arial"/>
          <w:bCs/>
          <w:position w:val="0"/>
          <w:sz w:val="22"/>
          <w:szCs w:val="22"/>
        </w:rPr>
      </w:pPr>
      <w:r w:rsidRPr="007C22A9">
        <w:rPr>
          <w:rFonts w:ascii="Lato" w:hAnsi="Lato" w:cs="Arial"/>
          <w:bCs/>
          <w:position w:val="0"/>
          <w:sz w:val="22"/>
          <w:szCs w:val="22"/>
        </w:rPr>
        <w:t xml:space="preserve">Yes </w:t>
      </w:r>
      <w:r w:rsidRPr="007C22A9">
        <w:rPr>
          <w:rFonts w:ascii="Segoe UI Symbol" w:hAnsi="Segoe UI Symbol" w:cs="Segoe UI Symbol"/>
          <w:bCs/>
          <w:position w:val="0"/>
          <w:sz w:val="22"/>
          <w:szCs w:val="22"/>
        </w:rPr>
        <w:t>☐</w:t>
      </w:r>
      <w:r w:rsidRPr="007C22A9">
        <w:rPr>
          <w:rFonts w:ascii="Lato" w:hAnsi="Lato" w:cs="Arial"/>
          <w:bCs/>
          <w:position w:val="0"/>
          <w:sz w:val="22"/>
          <w:szCs w:val="22"/>
        </w:rPr>
        <w:tab/>
        <w:t xml:space="preserve">No </w:t>
      </w:r>
      <w:r w:rsidRPr="007C22A9">
        <w:rPr>
          <w:rFonts w:ascii="Segoe UI Symbol" w:hAnsi="Segoe UI Symbol" w:cs="Segoe UI Symbol"/>
          <w:bCs/>
          <w:position w:val="0"/>
          <w:sz w:val="22"/>
          <w:szCs w:val="22"/>
        </w:rPr>
        <w:t>☐</w:t>
      </w:r>
    </w:p>
    <w:p w14:paraId="62C8963A" w14:textId="19B6070A" w:rsidR="00685764" w:rsidRPr="00F63194" w:rsidRDefault="00CB3DEF" w:rsidP="00397D18">
      <w:pPr>
        <w:pStyle w:val="interactivetextraised5"/>
        <w:keepNext/>
        <w:spacing w:before="120" w:line="240" w:lineRule="auto"/>
        <w:rPr>
          <w:rFonts w:ascii="Lato Semibold" w:hAnsi="Lato Semibold" w:cs="Arial"/>
          <w:bCs/>
          <w:position w:val="0"/>
        </w:rPr>
      </w:pPr>
      <w:r w:rsidRPr="00F63194">
        <w:rPr>
          <w:rFonts w:ascii="Lato Semibold" w:hAnsi="Lato Semibold" w:cs="Arial"/>
          <w:bCs/>
          <w:position w:val="0"/>
        </w:rPr>
        <w:t xml:space="preserve">What </w:t>
      </w:r>
      <w:r w:rsidR="00685764" w:rsidRPr="00F63194">
        <w:rPr>
          <w:rFonts w:ascii="Lato Semibold" w:hAnsi="Lato Semibold" w:cs="Arial"/>
          <w:bCs/>
          <w:position w:val="0"/>
        </w:rPr>
        <w:t xml:space="preserve">are the person’s views about the proposed health care? </w:t>
      </w:r>
    </w:p>
    <w:p w14:paraId="5653572B" w14:textId="2DCA0DEF" w:rsidR="00685764" w:rsidRPr="007C22A9" w:rsidRDefault="00685764" w:rsidP="00A81AD5">
      <w:pPr>
        <w:pStyle w:val="interactivetextraised5"/>
        <w:keepNext/>
        <w:spacing w:after="60" w:line="240" w:lineRule="auto"/>
        <w:rPr>
          <w:rFonts w:ascii="Lato" w:hAnsi="Lato" w:cs="Facit Semibold"/>
          <w:i/>
          <w:position w:val="0"/>
          <w:sz w:val="20"/>
          <w:szCs w:val="20"/>
        </w:rPr>
      </w:pPr>
      <w:r w:rsidRPr="007C22A9">
        <w:rPr>
          <w:rFonts w:ascii="Lato" w:hAnsi="Lato" w:cs="Facit Semibold"/>
          <w:i/>
          <w:position w:val="0"/>
          <w:sz w:val="20"/>
          <w:szCs w:val="20"/>
        </w:rPr>
        <w:t>If unable to communicate, is there any indication of what their views would be (an advance care statement in an APP, views of interested parties may assist)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1"/>
      </w:tblGrid>
      <w:tr w:rsidR="00685764" w:rsidRPr="003970BE" w14:paraId="0609CD40" w14:textId="77777777" w:rsidTr="000607AA">
        <w:trPr>
          <w:trHeight w:val="1134"/>
        </w:trPr>
        <w:tc>
          <w:tcPr>
            <w:tcW w:w="9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E735" w14:textId="77777777" w:rsidR="00685764" w:rsidRPr="003970BE" w:rsidRDefault="00685764" w:rsidP="00293370">
            <w:pPr>
              <w:widowControl/>
              <w:suppressAutoHyphens/>
              <w:adjustRightInd w:val="0"/>
              <w:textAlignment w:val="center"/>
              <w:rPr>
                <w:rFonts w:eastAsiaTheme="minorHAnsi" w:cs="Arial"/>
                <w:color w:val="000000"/>
                <w:sz w:val="16"/>
                <w:szCs w:val="16"/>
                <w:lang w:val="en-GB"/>
                <w14:ligatures w14:val="standardContextual"/>
              </w:rPr>
            </w:pPr>
            <w:r w:rsidRPr="00F63194">
              <w:rPr>
                <w:rFonts w:cs="Arial"/>
                <w:noProof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194">
              <w:rPr>
                <w:rFonts w:cs="Arial"/>
                <w:noProof/>
                <w:sz w:val="22"/>
              </w:rPr>
              <w:instrText xml:space="preserve"> FORMTEXT </w:instrText>
            </w:r>
            <w:r w:rsidRPr="00F63194">
              <w:rPr>
                <w:rFonts w:cs="Arial"/>
                <w:noProof/>
                <w:sz w:val="22"/>
              </w:rPr>
            </w:r>
            <w:r w:rsidRPr="00F63194">
              <w:rPr>
                <w:rFonts w:cs="Arial"/>
                <w:noProof/>
                <w:sz w:val="22"/>
              </w:rPr>
              <w:fldChar w:fldCharType="separate"/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t> </w:t>
            </w:r>
            <w:r w:rsidRPr="00F63194">
              <w:rPr>
                <w:rFonts w:cs="Arial"/>
                <w:noProof/>
                <w:sz w:val="22"/>
              </w:rPr>
              <w:fldChar w:fldCharType="end"/>
            </w:r>
          </w:p>
        </w:tc>
      </w:tr>
    </w:tbl>
    <w:p w14:paraId="0CED238E" w14:textId="77777777" w:rsidR="007C22A9" w:rsidRPr="00091112" w:rsidRDefault="007C22A9" w:rsidP="00091112">
      <w:pPr>
        <w:pStyle w:val="interactivetextraised5"/>
        <w:spacing w:before="240"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091112">
        <w:rPr>
          <w:rFonts w:ascii="Lato" w:hAnsi="Lato" w:cs="Arial"/>
          <w:bCs/>
          <w:sz w:val="24"/>
          <w:szCs w:val="24"/>
        </w:rPr>
        <w:t>Thank you for taking the time to complete the details above.</w:t>
      </w:r>
    </w:p>
    <w:p w14:paraId="652B1E42" w14:textId="2DF47ECB" w:rsidR="007C22A9" w:rsidRPr="007C22A9" w:rsidRDefault="007C22A9" w:rsidP="00091112">
      <w:pPr>
        <w:pStyle w:val="interactivetextraised5"/>
        <w:spacing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091112">
        <w:rPr>
          <w:rFonts w:ascii="Lato" w:hAnsi="Lato" w:cs="Arial"/>
          <w:bCs/>
          <w:sz w:val="24"/>
          <w:szCs w:val="24"/>
        </w:rPr>
        <w:t xml:space="preserve">Please email your completed form to: </w:t>
      </w:r>
      <w:hyperlink r:id="rId14" w:history="1">
        <w:r w:rsidRPr="00091112">
          <w:rPr>
            <w:rStyle w:val="Hyperlink"/>
            <w:rFonts w:ascii="Lato" w:hAnsi="Lato" w:cs="Arial"/>
            <w:bCs/>
            <w:sz w:val="24"/>
            <w:szCs w:val="24"/>
          </w:rPr>
          <w:t>pgt.health@nt.gov.au</w:t>
        </w:r>
      </w:hyperlink>
    </w:p>
    <w:sectPr w:rsidR="007C22A9" w:rsidRPr="007C22A9" w:rsidSect="00A81AD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9F8D6" w14:textId="77777777" w:rsidR="002E5396" w:rsidRDefault="002E5396" w:rsidP="00BE13ED">
      <w:pPr>
        <w:spacing w:before="0" w:after="0"/>
      </w:pPr>
      <w:r>
        <w:separator/>
      </w:r>
    </w:p>
  </w:endnote>
  <w:endnote w:type="continuationSeparator" w:id="0">
    <w:p w14:paraId="5532475A" w14:textId="77777777" w:rsidR="002E5396" w:rsidRDefault="002E5396" w:rsidP="00BE13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acit">
    <w:altName w:val="Courier New"/>
    <w:panose1 w:val="00000000000000000000"/>
    <w:charset w:val="00"/>
    <w:family w:val="auto"/>
    <w:notTrueType/>
    <w:pitch w:val="variable"/>
    <w:sig w:usb0="800000AF" w:usb1="5000607B" w:usb2="00000000" w:usb3="00000000" w:csb0="00000093" w:csb1="00000000"/>
  </w:font>
  <w:font w:name="Facit Semibold">
    <w:panose1 w:val="00000000000000000000"/>
    <w:charset w:val="00"/>
    <w:family w:val="auto"/>
    <w:notTrueType/>
    <w:pitch w:val="variable"/>
    <w:sig w:usb0="00000001" w:usb1="5000607B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34BD" w14:textId="77777777" w:rsidR="007C22A9" w:rsidRDefault="007C22A9" w:rsidP="002E5564">
    <w:pPr>
      <w:spacing w:before="0" w:after="0"/>
    </w:pPr>
  </w:p>
  <w:tbl>
    <w:tblPr>
      <w:tblStyle w:val="TableGrid"/>
      <w:tblW w:w="9781" w:type="dxa"/>
      <w:tblBorders>
        <w:top w:val="single" w:sz="4" w:space="0" w:color="007E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028"/>
      <w:gridCol w:w="3544"/>
    </w:tblGrid>
    <w:tr w:rsidR="007C22A9" w14:paraId="1A2D9D7F" w14:textId="77777777" w:rsidTr="00A81AD5">
      <w:tc>
        <w:tcPr>
          <w:tcW w:w="3209" w:type="dxa"/>
          <w:vAlign w:val="center"/>
        </w:tcPr>
        <w:p w14:paraId="664D1046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089F72CA" wp14:editId="68036448">
                <wp:extent cx="167640" cy="158496"/>
                <wp:effectExtent l="0" t="0" r="3810" b="0"/>
                <wp:docPr id="110" name="Pictur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ph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1800 810 979</w:t>
          </w:r>
        </w:p>
      </w:tc>
      <w:tc>
        <w:tcPr>
          <w:tcW w:w="3028" w:type="dxa"/>
          <w:vAlign w:val="center"/>
        </w:tcPr>
        <w:p w14:paraId="35763090" w14:textId="7962E230" w:rsidR="007C22A9" w:rsidRDefault="007C22A9" w:rsidP="00A81AD5">
          <w:pPr>
            <w:pStyle w:val="Footer"/>
            <w:spacing w:before="0" w:after="0"/>
            <w:jc w:val="center"/>
          </w:pPr>
          <w:r w:rsidRPr="00293370">
            <w:rPr>
              <w:noProof/>
              <w:position w:val="-12"/>
              <w:lang w:val="en-AU" w:eastAsia="en-AU"/>
            </w:rPr>
            <w:drawing>
              <wp:inline distT="0" distB="0" distL="0" distR="0" wp14:anchorId="18F34F12" wp14:editId="6350B2AA">
                <wp:extent cx="190500" cy="161925"/>
                <wp:effectExtent l="0" t="0" r="0" b="9525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>
            <w:r w:rsidRPr="002E5564">
              <w:rPr>
                <w:rStyle w:val="Hyperlink"/>
                <w:szCs w:val="20"/>
              </w:rPr>
              <w:t>pgt.health@nt.gov.au</w:t>
            </w:r>
          </w:hyperlink>
        </w:p>
      </w:tc>
      <w:tc>
        <w:tcPr>
          <w:tcW w:w="3544" w:type="dxa"/>
          <w:vAlign w:val="center"/>
        </w:tcPr>
        <w:p w14:paraId="1231C3B4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652B0122" wp14:editId="3DD77388">
                <wp:extent cx="188976" cy="158496"/>
                <wp:effectExtent l="0" t="0" r="1905" b="0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websit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www.publicguardian.nt.gov.au</w:t>
          </w:r>
        </w:p>
      </w:tc>
    </w:tr>
  </w:tbl>
  <w:p w14:paraId="2C872AA5" w14:textId="0ECCE3BD" w:rsidR="007C22A9" w:rsidRPr="002E5564" w:rsidRDefault="007C22A9" w:rsidP="002E5564">
    <w:pPr>
      <w:pStyle w:val="Footer"/>
      <w:spacing w:before="0"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76E" w14:textId="77777777" w:rsidR="007C22A9" w:rsidRDefault="007C22A9" w:rsidP="002E5564">
    <w:pPr>
      <w:spacing w:before="0" w:after="0"/>
    </w:pPr>
  </w:p>
  <w:tbl>
    <w:tblPr>
      <w:tblStyle w:val="TableGrid"/>
      <w:tblW w:w="9781" w:type="dxa"/>
      <w:tblBorders>
        <w:top w:val="single" w:sz="4" w:space="0" w:color="007E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028"/>
      <w:gridCol w:w="3544"/>
    </w:tblGrid>
    <w:tr w:rsidR="007C22A9" w14:paraId="1F390D7D" w14:textId="77777777" w:rsidTr="00A81AD5">
      <w:tc>
        <w:tcPr>
          <w:tcW w:w="3209" w:type="dxa"/>
          <w:vAlign w:val="center"/>
        </w:tcPr>
        <w:p w14:paraId="277652FA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76E46F07" wp14:editId="34845DF3">
                <wp:extent cx="167640" cy="158496"/>
                <wp:effectExtent l="0" t="0" r="3810" b="0"/>
                <wp:docPr id="115" name="Pictur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pho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1800 810 979</w:t>
          </w:r>
        </w:p>
      </w:tc>
      <w:tc>
        <w:tcPr>
          <w:tcW w:w="3028" w:type="dxa"/>
          <w:vAlign w:val="center"/>
        </w:tcPr>
        <w:p w14:paraId="0159F666" w14:textId="1B87F62F" w:rsidR="007C22A9" w:rsidRDefault="00C24861" w:rsidP="00A81AD5">
          <w:pPr>
            <w:pStyle w:val="Footer"/>
            <w:jc w:val="center"/>
          </w:pPr>
          <w:r>
            <w:rPr>
              <w:noProof/>
              <w:position w:val="-12"/>
              <w:lang w:val="en-AU" w:eastAsia="en-AU"/>
            </w:rPr>
            <w:drawing>
              <wp:inline distT="0" distB="0" distL="0" distR="0" wp14:anchorId="15F1824B" wp14:editId="2AA87472">
                <wp:extent cx="190500" cy="161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C22A9">
            <w:rPr>
              <w:szCs w:val="20"/>
            </w:rPr>
            <w:t xml:space="preserve">  </w:t>
          </w:r>
          <w:hyperlink r:id="rId3" w:history="1">
            <w:r w:rsidR="007C22A9" w:rsidRPr="002E5564">
              <w:rPr>
                <w:rStyle w:val="Hyperlink"/>
                <w:szCs w:val="20"/>
              </w:rPr>
              <w:t>pgt.health@nt.gov.au</w:t>
            </w:r>
          </w:hyperlink>
        </w:p>
      </w:tc>
      <w:tc>
        <w:tcPr>
          <w:tcW w:w="3544" w:type="dxa"/>
          <w:vAlign w:val="center"/>
        </w:tcPr>
        <w:p w14:paraId="734E55A8" w14:textId="77777777" w:rsidR="007C22A9" w:rsidRDefault="007C22A9" w:rsidP="00A81AD5">
          <w:pPr>
            <w:pStyle w:val="Footer"/>
          </w:pPr>
          <w:r w:rsidRPr="007C1C6A">
            <w:rPr>
              <w:noProof/>
              <w:position w:val="-6"/>
              <w:lang w:val="en-AU" w:eastAsia="en-AU"/>
            </w:rPr>
            <w:drawing>
              <wp:inline distT="0" distB="0" distL="0" distR="0" wp14:anchorId="451C375B" wp14:editId="668471FA">
                <wp:extent cx="188976" cy="158496"/>
                <wp:effectExtent l="0" t="0" r="1905" b="0"/>
                <wp:docPr id="116" name="Picture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websit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" cy="158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Cs w:val="20"/>
            </w:rPr>
            <w:t xml:space="preserve">  </w:t>
          </w:r>
          <w:r w:rsidRPr="007C1C6A">
            <w:rPr>
              <w:szCs w:val="20"/>
            </w:rPr>
            <w:t>www.publicguardian.nt.gov.au</w:t>
          </w:r>
        </w:p>
      </w:tc>
    </w:tr>
  </w:tbl>
  <w:p w14:paraId="2F68F059" w14:textId="02156E73" w:rsidR="007C22A9" w:rsidRPr="002E5564" w:rsidRDefault="007C22A9" w:rsidP="002E5564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9A9BF" w14:textId="77777777" w:rsidR="002E5396" w:rsidRDefault="002E5396" w:rsidP="00BE13ED">
      <w:pPr>
        <w:spacing w:before="0" w:after="0"/>
      </w:pPr>
      <w:r>
        <w:separator/>
      </w:r>
    </w:p>
  </w:footnote>
  <w:footnote w:type="continuationSeparator" w:id="0">
    <w:p w14:paraId="7FB6DC1F" w14:textId="77777777" w:rsidR="002E5396" w:rsidRDefault="002E5396" w:rsidP="00BE13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6DDC" w14:textId="31CD25B9" w:rsidR="007C22A9" w:rsidRPr="002E5564" w:rsidRDefault="007C22A9" w:rsidP="002E5564">
    <w:pPr>
      <w:pStyle w:val="Header"/>
      <w:jc w:val="right"/>
      <w:rPr>
        <w:sz w:val="22"/>
      </w:rPr>
    </w:pPr>
    <w:r w:rsidRPr="002E5564">
      <w:rPr>
        <w:noProof/>
        <w:sz w:val="22"/>
        <w:lang w:val="en-AU" w:eastAsia="en-AU"/>
      </w:rPr>
      <w:drawing>
        <wp:anchor distT="0" distB="0" distL="114300" distR="114300" simplePos="0" relativeHeight="251665408" behindDoc="0" locked="0" layoutInCell="1" allowOverlap="1" wp14:anchorId="022566B0" wp14:editId="26A8F2DB">
          <wp:simplePos x="0" y="0"/>
          <wp:positionH relativeFrom="page">
            <wp:align>left</wp:align>
          </wp:positionH>
          <wp:positionV relativeFrom="paragraph">
            <wp:posOffset>-185420</wp:posOffset>
          </wp:positionV>
          <wp:extent cx="482600" cy="10680700"/>
          <wp:effectExtent l="0" t="0" r="0" b="6350"/>
          <wp:wrapSquare wrapText="bothSides"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e Pan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564">
      <w:rPr>
        <w:sz w:val="22"/>
      </w:rPr>
      <w:t>Health Care Decision Request Form</w:t>
    </w:r>
    <w:r>
      <w:rPr>
        <w:sz w:val="22"/>
      </w:rPr>
      <w:t xml:space="preserve"> | </w:t>
    </w:r>
    <w:r w:rsidRPr="002E5564">
      <w:rPr>
        <w:noProof/>
        <w:sz w:val="22"/>
        <w:lang w:val="en-AU" w:eastAsia="en-AU"/>
      </w:rPr>
      <w:t xml:space="preserve">Page </w:t>
    </w:r>
    <w:r w:rsidRPr="002E5564">
      <w:rPr>
        <w:b/>
        <w:bCs/>
        <w:noProof/>
        <w:sz w:val="22"/>
        <w:lang w:val="en-AU" w:eastAsia="en-AU"/>
      </w:rPr>
      <w:fldChar w:fldCharType="begin"/>
    </w:r>
    <w:r w:rsidRPr="002E5564">
      <w:rPr>
        <w:b/>
        <w:bCs/>
        <w:noProof/>
        <w:sz w:val="22"/>
        <w:lang w:val="en-AU" w:eastAsia="en-AU"/>
      </w:rPr>
      <w:instrText xml:space="preserve"> PAGE  \* Arabic  \* MERGEFORMAT </w:instrText>
    </w:r>
    <w:r w:rsidRPr="002E5564">
      <w:rPr>
        <w:b/>
        <w:bCs/>
        <w:noProof/>
        <w:sz w:val="22"/>
        <w:lang w:val="en-AU" w:eastAsia="en-AU"/>
      </w:rPr>
      <w:fldChar w:fldCharType="separate"/>
    </w:r>
    <w:r w:rsidR="00346F93">
      <w:rPr>
        <w:b/>
        <w:bCs/>
        <w:noProof/>
        <w:sz w:val="22"/>
        <w:lang w:val="en-AU" w:eastAsia="en-AU"/>
      </w:rPr>
      <w:t>2</w:t>
    </w:r>
    <w:r w:rsidRPr="002E5564">
      <w:rPr>
        <w:b/>
        <w:bCs/>
        <w:noProof/>
        <w:sz w:val="22"/>
        <w:lang w:val="en-AU" w:eastAsia="en-AU"/>
      </w:rPr>
      <w:fldChar w:fldCharType="end"/>
    </w:r>
    <w:r w:rsidRPr="002E5564">
      <w:rPr>
        <w:noProof/>
        <w:sz w:val="22"/>
        <w:lang w:val="en-AU" w:eastAsia="en-AU"/>
      </w:rPr>
      <w:t xml:space="preserve"> of </w:t>
    </w:r>
    <w:r w:rsidRPr="002E5564">
      <w:rPr>
        <w:b/>
        <w:bCs/>
        <w:noProof/>
        <w:sz w:val="22"/>
        <w:lang w:val="en-AU" w:eastAsia="en-AU"/>
      </w:rPr>
      <w:fldChar w:fldCharType="begin"/>
    </w:r>
    <w:r w:rsidRPr="002E5564">
      <w:rPr>
        <w:b/>
        <w:bCs/>
        <w:noProof/>
        <w:sz w:val="22"/>
        <w:lang w:val="en-AU" w:eastAsia="en-AU"/>
      </w:rPr>
      <w:instrText xml:space="preserve"> NUMPAGES  \* Arabic  \* MERGEFORMAT </w:instrText>
    </w:r>
    <w:r w:rsidRPr="002E5564">
      <w:rPr>
        <w:b/>
        <w:bCs/>
        <w:noProof/>
        <w:sz w:val="22"/>
        <w:lang w:val="en-AU" w:eastAsia="en-AU"/>
      </w:rPr>
      <w:fldChar w:fldCharType="separate"/>
    </w:r>
    <w:r w:rsidR="00346F93">
      <w:rPr>
        <w:b/>
        <w:bCs/>
        <w:noProof/>
        <w:sz w:val="22"/>
        <w:lang w:val="en-AU" w:eastAsia="en-AU"/>
      </w:rPr>
      <w:t>2</w:t>
    </w:r>
    <w:r w:rsidRPr="002E5564">
      <w:rPr>
        <w:b/>
        <w:bCs/>
        <w:noProof/>
        <w:sz w:val="22"/>
        <w:lang w:val="en-AU" w:eastAsia="en-AU"/>
      </w:rPr>
      <w:fldChar w:fldCharType="end"/>
    </w:r>
    <w:r w:rsidRPr="002E5564">
      <w:rPr>
        <w:noProof/>
        <w:sz w:val="22"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A97C9" w14:textId="4F222A9A" w:rsidR="007C22A9" w:rsidRDefault="007C22A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13E4F2F" wp14:editId="52511F0D">
          <wp:simplePos x="0" y="0"/>
          <wp:positionH relativeFrom="page">
            <wp:posOffset>4438015</wp:posOffset>
          </wp:positionH>
          <wp:positionV relativeFrom="paragraph">
            <wp:posOffset>-172085</wp:posOffset>
          </wp:positionV>
          <wp:extent cx="3093720" cy="1112520"/>
          <wp:effectExtent l="0" t="0" r="0" b="0"/>
          <wp:wrapSquare wrapText="bothSides"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06B03B37" wp14:editId="0CD2FE11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482600" cy="10680700"/>
          <wp:effectExtent l="0" t="0" r="0" b="6350"/>
          <wp:wrapSquare wrapText="bothSides"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de Pan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53149" w14:textId="3AB2663B" w:rsidR="007C22A9" w:rsidRDefault="007C22A9">
    <w:pPr>
      <w:pStyle w:val="Header"/>
    </w:pPr>
  </w:p>
  <w:p w14:paraId="6908BAC6" w14:textId="77777777" w:rsidR="007C22A9" w:rsidRDefault="007C22A9">
    <w:pPr>
      <w:pStyle w:val="Header"/>
    </w:pPr>
  </w:p>
  <w:p w14:paraId="2815273B" w14:textId="72E0198E" w:rsidR="007C22A9" w:rsidRDefault="007C2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29F36F2"/>
    <w:multiLevelType w:val="hybridMultilevel"/>
    <w:tmpl w:val="73F6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0637"/>
    <w:multiLevelType w:val="hybridMultilevel"/>
    <w:tmpl w:val="4AF6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709B"/>
    <w:multiLevelType w:val="hybridMultilevel"/>
    <w:tmpl w:val="5E3445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23C"/>
    <w:multiLevelType w:val="hybridMultilevel"/>
    <w:tmpl w:val="DCA2E8D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C4AAD"/>
    <w:multiLevelType w:val="hybridMultilevel"/>
    <w:tmpl w:val="3066F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57848"/>
    <w:multiLevelType w:val="hybridMultilevel"/>
    <w:tmpl w:val="763C4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64E"/>
    <w:multiLevelType w:val="hybridMultilevel"/>
    <w:tmpl w:val="21400E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70028"/>
    <w:multiLevelType w:val="hybridMultilevel"/>
    <w:tmpl w:val="46B4B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6CF9"/>
    <w:multiLevelType w:val="multilevel"/>
    <w:tmpl w:val="C970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54234A"/>
    <w:multiLevelType w:val="hybridMultilevel"/>
    <w:tmpl w:val="EA321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F588B"/>
    <w:multiLevelType w:val="hybridMultilevel"/>
    <w:tmpl w:val="0818E3E6"/>
    <w:lvl w:ilvl="0" w:tplc="00AAF130">
      <w:start w:val="1"/>
      <w:numFmt w:val="bullet"/>
      <w:pStyle w:val="3BulletPoints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 w15:restartNumberingAfterBreak="0">
    <w:nsid w:val="278B43FF"/>
    <w:multiLevelType w:val="hybridMultilevel"/>
    <w:tmpl w:val="88CC9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0A64"/>
    <w:multiLevelType w:val="hybridMultilevel"/>
    <w:tmpl w:val="F88493DA"/>
    <w:lvl w:ilvl="0" w:tplc="BDBC6AE2">
      <w:start w:val="1"/>
      <w:numFmt w:val="decimal"/>
      <w:pStyle w:val="1Head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97FE1"/>
    <w:multiLevelType w:val="hybridMultilevel"/>
    <w:tmpl w:val="5FB8A4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685"/>
    <w:multiLevelType w:val="hybridMultilevel"/>
    <w:tmpl w:val="8BEA2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8171A"/>
    <w:multiLevelType w:val="hybridMultilevel"/>
    <w:tmpl w:val="FB38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20521"/>
    <w:multiLevelType w:val="hybridMultilevel"/>
    <w:tmpl w:val="E264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46D6"/>
    <w:multiLevelType w:val="hybridMultilevel"/>
    <w:tmpl w:val="81B6C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216E2"/>
    <w:multiLevelType w:val="hybridMultilevel"/>
    <w:tmpl w:val="73E22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08DC"/>
    <w:multiLevelType w:val="hybridMultilevel"/>
    <w:tmpl w:val="2586D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D40E0"/>
    <w:multiLevelType w:val="hybridMultilevel"/>
    <w:tmpl w:val="F408924C"/>
    <w:lvl w:ilvl="0" w:tplc="15B2C9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A787C"/>
    <w:multiLevelType w:val="hybridMultilevel"/>
    <w:tmpl w:val="0CFC7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11DDD"/>
    <w:multiLevelType w:val="hybridMultilevel"/>
    <w:tmpl w:val="A7BC6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762D5"/>
    <w:multiLevelType w:val="hybridMultilevel"/>
    <w:tmpl w:val="7FBCE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3F7"/>
    <w:multiLevelType w:val="hybridMultilevel"/>
    <w:tmpl w:val="463E11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810FA"/>
    <w:multiLevelType w:val="hybridMultilevel"/>
    <w:tmpl w:val="3266D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275B0"/>
    <w:multiLevelType w:val="hybridMultilevel"/>
    <w:tmpl w:val="762CD18C"/>
    <w:lvl w:ilvl="0" w:tplc="829AF3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3015D"/>
    <w:multiLevelType w:val="hybridMultilevel"/>
    <w:tmpl w:val="E820A9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823"/>
    <w:multiLevelType w:val="hybridMultilevel"/>
    <w:tmpl w:val="190E6D96"/>
    <w:lvl w:ilvl="0" w:tplc="05FA9D9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7479A"/>
    <w:multiLevelType w:val="multilevel"/>
    <w:tmpl w:val="37A893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142EF4"/>
    <w:multiLevelType w:val="hybridMultilevel"/>
    <w:tmpl w:val="E6500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F71F5"/>
    <w:multiLevelType w:val="hybridMultilevel"/>
    <w:tmpl w:val="3DD48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E4083"/>
    <w:multiLevelType w:val="hybridMultilevel"/>
    <w:tmpl w:val="569294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216C4"/>
    <w:multiLevelType w:val="hybridMultilevel"/>
    <w:tmpl w:val="3DCC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27FAA"/>
    <w:multiLevelType w:val="hybridMultilevel"/>
    <w:tmpl w:val="C7B29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04969"/>
    <w:multiLevelType w:val="hybridMultilevel"/>
    <w:tmpl w:val="0C02FDB6"/>
    <w:lvl w:ilvl="0" w:tplc="6936B450">
      <w:numFmt w:val="bullet"/>
      <w:lvlText w:val="•"/>
      <w:lvlJc w:val="left"/>
      <w:pPr>
        <w:ind w:left="1080" w:hanging="720"/>
      </w:pPr>
      <w:rPr>
        <w:rFonts w:ascii="Lato" w:eastAsia="Calibri" w:hAnsi="Lato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02CB9"/>
    <w:multiLevelType w:val="hybridMultilevel"/>
    <w:tmpl w:val="C8365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735E0"/>
    <w:multiLevelType w:val="hybridMultilevel"/>
    <w:tmpl w:val="F19C8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92FE4"/>
    <w:multiLevelType w:val="hybridMultilevel"/>
    <w:tmpl w:val="DEFE68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0"/>
  </w:num>
  <w:num w:numId="5">
    <w:abstractNumId w:val="16"/>
  </w:num>
  <w:num w:numId="6">
    <w:abstractNumId w:val="18"/>
  </w:num>
  <w:num w:numId="7">
    <w:abstractNumId w:val="33"/>
  </w:num>
  <w:num w:numId="8">
    <w:abstractNumId w:val="4"/>
  </w:num>
  <w:num w:numId="9">
    <w:abstractNumId w:val="34"/>
  </w:num>
  <w:num w:numId="10">
    <w:abstractNumId w:val="22"/>
  </w:num>
  <w:num w:numId="11">
    <w:abstractNumId w:val="21"/>
  </w:num>
  <w:num w:numId="12">
    <w:abstractNumId w:val="5"/>
  </w:num>
  <w:num w:numId="13">
    <w:abstractNumId w:val="13"/>
  </w:num>
  <w:num w:numId="14">
    <w:abstractNumId w:val="32"/>
  </w:num>
  <w:num w:numId="15">
    <w:abstractNumId w:val="2"/>
  </w:num>
  <w:num w:numId="16">
    <w:abstractNumId w:val="27"/>
  </w:num>
  <w:num w:numId="17">
    <w:abstractNumId w:val="28"/>
  </w:num>
  <w:num w:numId="18">
    <w:abstractNumId w:val="24"/>
  </w:num>
  <w:num w:numId="19">
    <w:abstractNumId w:val="3"/>
  </w:num>
  <w:num w:numId="20">
    <w:abstractNumId w:val="30"/>
  </w:num>
  <w:num w:numId="21">
    <w:abstractNumId w:val="31"/>
  </w:num>
  <w:num w:numId="22">
    <w:abstractNumId w:val="37"/>
  </w:num>
  <w:num w:numId="23">
    <w:abstractNumId w:val="15"/>
  </w:num>
  <w:num w:numId="24">
    <w:abstractNumId w:val="36"/>
  </w:num>
  <w:num w:numId="25">
    <w:abstractNumId w:val="1"/>
  </w:num>
  <w:num w:numId="26">
    <w:abstractNumId w:val="14"/>
  </w:num>
  <w:num w:numId="27">
    <w:abstractNumId w:val="26"/>
  </w:num>
  <w:num w:numId="28">
    <w:abstractNumId w:val="19"/>
  </w:num>
  <w:num w:numId="29">
    <w:abstractNumId w:val="9"/>
  </w:num>
  <w:num w:numId="30">
    <w:abstractNumId w:val="17"/>
  </w:num>
  <w:num w:numId="31">
    <w:abstractNumId w:val="29"/>
    <w:lvlOverride w:ilvl="0">
      <w:startOverride w:val="1"/>
    </w:lvlOverride>
  </w:num>
  <w:num w:numId="32">
    <w:abstractNumId w:val="8"/>
  </w:num>
  <w:num w:numId="33">
    <w:abstractNumId w:val="7"/>
  </w:num>
  <w:num w:numId="34">
    <w:abstractNumId w:val="23"/>
  </w:num>
  <w:num w:numId="35">
    <w:abstractNumId w:val="38"/>
  </w:num>
  <w:num w:numId="36">
    <w:abstractNumId w:val="6"/>
  </w:num>
  <w:num w:numId="37">
    <w:abstractNumId w:val="12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D"/>
    <w:rsid w:val="00001830"/>
    <w:rsid w:val="000054B6"/>
    <w:rsid w:val="0001119B"/>
    <w:rsid w:val="000144D9"/>
    <w:rsid w:val="00030209"/>
    <w:rsid w:val="00030F96"/>
    <w:rsid w:val="0003748D"/>
    <w:rsid w:val="00040588"/>
    <w:rsid w:val="00054599"/>
    <w:rsid w:val="00057400"/>
    <w:rsid w:val="000607AA"/>
    <w:rsid w:val="00065A30"/>
    <w:rsid w:val="00081818"/>
    <w:rsid w:val="00091112"/>
    <w:rsid w:val="000A3DAC"/>
    <w:rsid w:val="000A4562"/>
    <w:rsid w:val="000B4F0B"/>
    <w:rsid w:val="000C462A"/>
    <w:rsid w:val="000D2CEE"/>
    <w:rsid w:val="000E3B8D"/>
    <w:rsid w:val="000F522F"/>
    <w:rsid w:val="00112DAA"/>
    <w:rsid w:val="00113B1A"/>
    <w:rsid w:val="0012129A"/>
    <w:rsid w:val="00132046"/>
    <w:rsid w:val="00137C2B"/>
    <w:rsid w:val="00157950"/>
    <w:rsid w:val="00162C7C"/>
    <w:rsid w:val="0017310E"/>
    <w:rsid w:val="00175BB0"/>
    <w:rsid w:val="00176F07"/>
    <w:rsid w:val="001819AF"/>
    <w:rsid w:val="00183D63"/>
    <w:rsid w:val="00191A6D"/>
    <w:rsid w:val="00195B38"/>
    <w:rsid w:val="001A3772"/>
    <w:rsid w:val="001C1599"/>
    <w:rsid w:val="001C7FEE"/>
    <w:rsid w:val="001D14DA"/>
    <w:rsid w:val="001E1E6F"/>
    <w:rsid w:val="001E2B8C"/>
    <w:rsid w:val="001E3D30"/>
    <w:rsid w:val="001E7664"/>
    <w:rsid w:val="0020051A"/>
    <w:rsid w:val="00205D46"/>
    <w:rsid w:val="00216B38"/>
    <w:rsid w:val="002201F9"/>
    <w:rsid w:val="00224250"/>
    <w:rsid w:val="0022441E"/>
    <w:rsid w:val="00233794"/>
    <w:rsid w:val="00245A57"/>
    <w:rsid w:val="00253902"/>
    <w:rsid w:val="00253C0C"/>
    <w:rsid w:val="0025778C"/>
    <w:rsid w:val="00261E97"/>
    <w:rsid w:val="00275100"/>
    <w:rsid w:val="002752BC"/>
    <w:rsid w:val="002909C0"/>
    <w:rsid w:val="00291028"/>
    <w:rsid w:val="00293370"/>
    <w:rsid w:val="00296E6A"/>
    <w:rsid w:val="002A0E03"/>
    <w:rsid w:val="002A721A"/>
    <w:rsid w:val="002D234A"/>
    <w:rsid w:val="002D3740"/>
    <w:rsid w:val="002D5F81"/>
    <w:rsid w:val="002E43F2"/>
    <w:rsid w:val="002E5396"/>
    <w:rsid w:val="002E5564"/>
    <w:rsid w:val="002E6731"/>
    <w:rsid w:val="002E6FD9"/>
    <w:rsid w:val="003369DF"/>
    <w:rsid w:val="00346F93"/>
    <w:rsid w:val="00347E2E"/>
    <w:rsid w:val="00352E13"/>
    <w:rsid w:val="0036101C"/>
    <w:rsid w:val="0037194B"/>
    <w:rsid w:val="0037252A"/>
    <w:rsid w:val="00373334"/>
    <w:rsid w:val="00391A86"/>
    <w:rsid w:val="00394265"/>
    <w:rsid w:val="00396ECE"/>
    <w:rsid w:val="003970BE"/>
    <w:rsid w:val="00397D18"/>
    <w:rsid w:val="003A3709"/>
    <w:rsid w:val="003A43C6"/>
    <w:rsid w:val="003B1C97"/>
    <w:rsid w:val="003B3AB1"/>
    <w:rsid w:val="003C0F48"/>
    <w:rsid w:val="003C20FA"/>
    <w:rsid w:val="003D1F50"/>
    <w:rsid w:val="003D35D7"/>
    <w:rsid w:val="003D7318"/>
    <w:rsid w:val="003E5A98"/>
    <w:rsid w:val="003F4BF8"/>
    <w:rsid w:val="003F68E2"/>
    <w:rsid w:val="0040118A"/>
    <w:rsid w:val="00405033"/>
    <w:rsid w:val="00410BC0"/>
    <w:rsid w:val="00426311"/>
    <w:rsid w:val="004401ED"/>
    <w:rsid w:val="00441056"/>
    <w:rsid w:val="00455CDB"/>
    <w:rsid w:val="00482B22"/>
    <w:rsid w:val="0049091B"/>
    <w:rsid w:val="00491837"/>
    <w:rsid w:val="0049783D"/>
    <w:rsid w:val="004B2107"/>
    <w:rsid w:val="004B4602"/>
    <w:rsid w:val="004D6379"/>
    <w:rsid w:val="004E5250"/>
    <w:rsid w:val="004E7986"/>
    <w:rsid w:val="004E7A41"/>
    <w:rsid w:val="00507ABD"/>
    <w:rsid w:val="00510FE5"/>
    <w:rsid w:val="0052274A"/>
    <w:rsid w:val="00525735"/>
    <w:rsid w:val="00533A48"/>
    <w:rsid w:val="00543FAD"/>
    <w:rsid w:val="00546844"/>
    <w:rsid w:val="0054766D"/>
    <w:rsid w:val="00552EE8"/>
    <w:rsid w:val="00560D99"/>
    <w:rsid w:val="00572338"/>
    <w:rsid w:val="00580998"/>
    <w:rsid w:val="00593263"/>
    <w:rsid w:val="005A26E1"/>
    <w:rsid w:val="005B23F7"/>
    <w:rsid w:val="005B4240"/>
    <w:rsid w:val="005B65C1"/>
    <w:rsid w:val="005C2F5D"/>
    <w:rsid w:val="005C33D8"/>
    <w:rsid w:val="005E6DED"/>
    <w:rsid w:val="006031CF"/>
    <w:rsid w:val="00603F0C"/>
    <w:rsid w:val="00607D3F"/>
    <w:rsid w:val="00611B02"/>
    <w:rsid w:val="0061412B"/>
    <w:rsid w:val="00614492"/>
    <w:rsid w:val="00623040"/>
    <w:rsid w:val="006366C4"/>
    <w:rsid w:val="00646C77"/>
    <w:rsid w:val="00656C97"/>
    <w:rsid w:val="00670065"/>
    <w:rsid w:val="006819E4"/>
    <w:rsid w:val="00685764"/>
    <w:rsid w:val="00685FA2"/>
    <w:rsid w:val="006862DF"/>
    <w:rsid w:val="0068794E"/>
    <w:rsid w:val="00690F60"/>
    <w:rsid w:val="0069249A"/>
    <w:rsid w:val="006A0C36"/>
    <w:rsid w:val="006A27DB"/>
    <w:rsid w:val="006A2F39"/>
    <w:rsid w:val="006A472B"/>
    <w:rsid w:val="006A7D71"/>
    <w:rsid w:val="006D2055"/>
    <w:rsid w:val="006F4281"/>
    <w:rsid w:val="007019F6"/>
    <w:rsid w:val="0070265E"/>
    <w:rsid w:val="00703F5C"/>
    <w:rsid w:val="007266C6"/>
    <w:rsid w:val="00750384"/>
    <w:rsid w:val="00753689"/>
    <w:rsid w:val="00754743"/>
    <w:rsid w:val="00755D1D"/>
    <w:rsid w:val="00767366"/>
    <w:rsid w:val="00784AC8"/>
    <w:rsid w:val="00791802"/>
    <w:rsid w:val="00795BEB"/>
    <w:rsid w:val="007A6383"/>
    <w:rsid w:val="007C22A9"/>
    <w:rsid w:val="007C77AC"/>
    <w:rsid w:val="00807567"/>
    <w:rsid w:val="00811E44"/>
    <w:rsid w:val="008262B4"/>
    <w:rsid w:val="00831730"/>
    <w:rsid w:val="00831763"/>
    <w:rsid w:val="00831840"/>
    <w:rsid w:val="00836B4B"/>
    <w:rsid w:val="00850AA2"/>
    <w:rsid w:val="00857BAD"/>
    <w:rsid w:val="0086239E"/>
    <w:rsid w:val="008924CF"/>
    <w:rsid w:val="00892CDB"/>
    <w:rsid w:val="008A5903"/>
    <w:rsid w:val="008B18B9"/>
    <w:rsid w:val="008D00AF"/>
    <w:rsid w:val="008D1CBA"/>
    <w:rsid w:val="008D7B57"/>
    <w:rsid w:val="00902D14"/>
    <w:rsid w:val="0091211A"/>
    <w:rsid w:val="009138E7"/>
    <w:rsid w:val="00920CA3"/>
    <w:rsid w:val="0092635C"/>
    <w:rsid w:val="00952F32"/>
    <w:rsid w:val="00961CB4"/>
    <w:rsid w:val="00976E04"/>
    <w:rsid w:val="00982ED0"/>
    <w:rsid w:val="009A0AEF"/>
    <w:rsid w:val="009A192A"/>
    <w:rsid w:val="009A48B6"/>
    <w:rsid w:val="009B5735"/>
    <w:rsid w:val="009C08C2"/>
    <w:rsid w:val="009C539A"/>
    <w:rsid w:val="009E066F"/>
    <w:rsid w:val="009E31EB"/>
    <w:rsid w:val="009E79E2"/>
    <w:rsid w:val="00A13950"/>
    <w:rsid w:val="00A1686C"/>
    <w:rsid w:val="00A23828"/>
    <w:rsid w:val="00A24B3B"/>
    <w:rsid w:val="00A44465"/>
    <w:rsid w:val="00A46148"/>
    <w:rsid w:val="00A53565"/>
    <w:rsid w:val="00A81AD5"/>
    <w:rsid w:val="00A851C7"/>
    <w:rsid w:val="00A85DE9"/>
    <w:rsid w:val="00AA0BAD"/>
    <w:rsid w:val="00AB32EE"/>
    <w:rsid w:val="00AD299D"/>
    <w:rsid w:val="00AE563C"/>
    <w:rsid w:val="00AF2FE0"/>
    <w:rsid w:val="00AF629E"/>
    <w:rsid w:val="00B12A26"/>
    <w:rsid w:val="00B2193A"/>
    <w:rsid w:val="00B22A4B"/>
    <w:rsid w:val="00B25F0C"/>
    <w:rsid w:val="00B310B6"/>
    <w:rsid w:val="00B321DA"/>
    <w:rsid w:val="00B40363"/>
    <w:rsid w:val="00B430E9"/>
    <w:rsid w:val="00B4411D"/>
    <w:rsid w:val="00B56ACE"/>
    <w:rsid w:val="00B62F40"/>
    <w:rsid w:val="00B64FF8"/>
    <w:rsid w:val="00B71399"/>
    <w:rsid w:val="00B7799A"/>
    <w:rsid w:val="00B9233F"/>
    <w:rsid w:val="00BB663D"/>
    <w:rsid w:val="00BC7A3B"/>
    <w:rsid w:val="00BD35F8"/>
    <w:rsid w:val="00BD4895"/>
    <w:rsid w:val="00BE13ED"/>
    <w:rsid w:val="00BF0442"/>
    <w:rsid w:val="00BF5C07"/>
    <w:rsid w:val="00BF6BC7"/>
    <w:rsid w:val="00C056BF"/>
    <w:rsid w:val="00C20156"/>
    <w:rsid w:val="00C213BD"/>
    <w:rsid w:val="00C233CD"/>
    <w:rsid w:val="00C2450F"/>
    <w:rsid w:val="00C24861"/>
    <w:rsid w:val="00C27C26"/>
    <w:rsid w:val="00C356C2"/>
    <w:rsid w:val="00C37A49"/>
    <w:rsid w:val="00C7155C"/>
    <w:rsid w:val="00C84EB2"/>
    <w:rsid w:val="00C86D1A"/>
    <w:rsid w:val="00C97FDE"/>
    <w:rsid w:val="00CA1989"/>
    <w:rsid w:val="00CB3DEF"/>
    <w:rsid w:val="00CB6AE4"/>
    <w:rsid w:val="00CC4D4F"/>
    <w:rsid w:val="00CC7ABA"/>
    <w:rsid w:val="00CD5C95"/>
    <w:rsid w:val="00CD6E8C"/>
    <w:rsid w:val="00D0248F"/>
    <w:rsid w:val="00D02D49"/>
    <w:rsid w:val="00D3107C"/>
    <w:rsid w:val="00D411BC"/>
    <w:rsid w:val="00D44650"/>
    <w:rsid w:val="00D63DBE"/>
    <w:rsid w:val="00D643E3"/>
    <w:rsid w:val="00D7188A"/>
    <w:rsid w:val="00D91B27"/>
    <w:rsid w:val="00DA3E28"/>
    <w:rsid w:val="00DA60A5"/>
    <w:rsid w:val="00DC5BF6"/>
    <w:rsid w:val="00DD2DEC"/>
    <w:rsid w:val="00DF3775"/>
    <w:rsid w:val="00DF453B"/>
    <w:rsid w:val="00E01931"/>
    <w:rsid w:val="00E02FF1"/>
    <w:rsid w:val="00E25819"/>
    <w:rsid w:val="00E2624B"/>
    <w:rsid w:val="00E45663"/>
    <w:rsid w:val="00E57962"/>
    <w:rsid w:val="00E63F19"/>
    <w:rsid w:val="00E76290"/>
    <w:rsid w:val="00E80494"/>
    <w:rsid w:val="00E8495A"/>
    <w:rsid w:val="00E85C3B"/>
    <w:rsid w:val="00EB0235"/>
    <w:rsid w:val="00EC4514"/>
    <w:rsid w:val="00EC4F9E"/>
    <w:rsid w:val="00EC70A3"/>
    <w:rsid w:val="00EF6CA8"/>
    <w:rsid w:val="00EF7AEE"/>
    <w:rsid w:val="00F03288"/>
    <w:rsid w:val="00F07AB8"/>
    <w:rsid w:val="00F13471"/>
    <w:rsid w:val="00F27983"/>
    <w:rsid w:val="00F344B6"/>
    <w:rsid w:val="00F409CD"/>
    <w:rsid w:val="00F63194"/>
    <w:rsid w:val="00F7238B"/>
    <w:rsid w:val="00F904E2"/>
    <w:rsid w:val="00FA0E8A"/>
    <w:rsid w:val="00FA7A87"/>
    <w:rsid w:val="00FB0798"/>
    <w:rsid w:val="00FB1F36"/>
    <w:rsid w:val="00FB3446"/>
    <w:rsid w:val="00FB5432"/>
    <w:rsid w:val="00FD168E"/>
    <w:rsid w:val="00FF0DF4"/>
    <w:rsid w:val="00FF1DD9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39D7B"/>
  <w15:chartTrackingRefBased/>
  <w15:docId w15:val="{71EC531F-38B7-4027-81A4-C2D79B38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EE"/>
    <w:pPr>
      <w:widowControl w:val="0"/>
      <w:autoSpaceDE w:val="0"/>
      <w:autoSpaceDN w:val="0"/>
      <w:spacing w:before="120" w:after="120"/>
    </w:pPr>
    <w:rPr>
      <w:rFonts w:ascii="Lato" w:eastAsia="Calibri" w:hAnsi="Lato" w:cs="Calibri"/>
      <w:sz w:val="20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ED"/>
  </w:style>
  <w:style w:type="paragraph" w:styleId="Footer">
    <w:name w:val="footer"/>
    <w:basedOn w:val="Normal"/>
    <w:link w:val="FooterChar"/>
    <w:uiPriority w:val="99"/>
    <w:unhideWhenUsed/>
    <w:rsid w:val="00BE1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ED"/>
  </w:style>
  <w:style w:type="table" w:styleId="TableGrid">
    <w:name w:val="Table Grid"/>
    <w:basedOn w:val="TableNormal"/>
    <w:uiPriority w:val="39"/>
    <w:rsid w:val="00BE13ED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eading">
    <w:name w:val="1. Heading"/>
    <w:basedOn w:val="Normal"/>
    <w:qFormat/>
    <w:rsid w:val="00F63194"/>
    <w:pPr>
      <w:keepNext/>
      <w:numPr>
        <w:numId w:val="37"/>
      </w:numPr>
      <w:spacing w:before="240" w:after="60"/>
      <w:ind w:left="357" w:hanging="357"/>
    </w:pPr>
    <w:rPr>
      <w:rFonts w:ascii="Lato Semibold" w:hAnsi="Lato Semibold"/>
      <w:bCs/>
      <w:color w:val="007E91"/>
      <w:sz w:val="26"/>
    </w:rPr>
  </w:style>
  <w:style w:type="paragraph" w:customStyle="1" w:styleId="2Heading2">
    <w:name w:val="2. Heading 2"/>
    <w:basedOn w:val="Normal"/>
    <w:qFormat/>
    <w:rsid w:val="00C2450F"/>
    <w:pPr>
      <w:spacing w:before="240"/>
    </w:pPr>
    <w:rPr>
      <w:b/>
      <w:bCs/>
      <w:sz w:val="26"/>
      <w:szCs w:val="26"/>
    </w:rPr>
  </w:style>
  <w:style w:type="paragraph" w:customStyle="1" w:styleId="3BulletPoints">
    <w:name w:val="3. Bullet Points"/>
    <w:basedOn w:val="ListParagraph"/>
    <w:qFormat/>
    <w:rsid w:val="00C2450F"/>
    <w:pPr>
      <w:widowControl/>
      <w:numPr>
        <w:numId w:val="1"/>
      </w:numPr>
      <w:tabs>
        <w:tab w:val="num" w:pos="360"/>
      </w:tabs>
      <w:autoSpaceDE/>
      <w:autoSpaceDN/>
      <w:spacing w:before="60" w:after="60"/>
      <w:ind w:left="720" w:firstLine="0"/>
      <w:contextualSpacing w:val="0"/>
    </w:pPr>
    <w:rPr>
      <w:rFonts w:eastAsia="Times New Roman" w:cs="Times New Roman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2450F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47E2E"/>
    <w:pPr>
      <w:widowControl/>
      <w:adjustRightInd w:val="0"/>
      <w:spacing w:before="0" w:after="0" w:line="480" w:lineRule="atLeast"/>
      <w:textAlignment w:val="center"/>
    </w:pPr>
    <w:rPr>
      <w:rFonts w:ascii="Facit" w:eastAsiaTheme="minorHAnsi" w:hAnsi="Facit" w:cs="Facit"/>
      <w:b/>
      <w:bCs/>
      <w:color w:val="7FADBC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99"/>
    <w:rsid w:val="00347E2E"/>
    <w:rPr>
      <w:rFonts w:ascii="Facit" w:hAnsi="Facit" w:cs="Facit"/>
      <w:b/>
      <w:bCs/>
      <w:color w:val="7FADBC"/>
      <w:sz w:val="56"/>
      <w:szCs w:val="56"/>
      <w:lang w:val="en-GB"/>
      <w14:ligatures w14:val="standardContextual"/>
    </w:rPr>
  </w:style>
  <w:style w:type="paragraph" w:customStyle="1" w:styleId="plain">
    <w:name w:val="plain"/>
    <w:basedOn w:val="Normal"/>
    <w:uiPriority w:val="99"/>
    <w:rsid w:val="00347E2E"/>
    <w:pPr>
      <w:widowControl/>
      <w:suppressAutoHyphens/>
      <w:adjustRightInd w:val="0"/>
      <w:spacing w:before="0" w:after="113" w:line="288" w:lineRule="auto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/>
      <w14:ligatures w14:val="standardContextual"/>
    </w:rPr>
  </w:style>
  <w:style w:type="paragraph" w:customStyle="1" w:styleId="interactivetext">
    <w:name w:val="interactive text"/>
    <w:basedOn w:val="Normal"/>
    <w:uiPriority w:val="99"/>
    <w:rsid w:val="00347E2E"/>
    <w:pPr>
      <w:widowControl/>
      <w:suppressAutoHyphens/>
      <w:adjustRightInd w:val="0"/>
      <w:spacing w:before="0" w:after="0" w:line="300" w:lineRule="atLeast"/>
      <w:textAlignment w:val="center"/>
    </w:pPr>
    <w:rPr>
      <w:rFonts w:ascii="Facit" w:eastAsiaTheme="minorHAnsi" w:hAnsi="Facit" w:cs="Facit"/>
      <w:color w:val="000000"/>
      <w:sz w:val="21"/>
      <w:szCs w:val="21"/>
      <w:lang w:val="en-GB"/>
      <w14:ligatures w14:val="standardContextual"/>
    </w:rPr>
  </w:style>
  <w:style w:type="paragraph" w:customStyle="1" w:styleId="sectionheading">
    <w:name w:val="section heading"/>
    <w:basedOn w:val="Normal"/>
    <w:uiPriority w:val="99"/>
    <w:rsid w:val="00347E2E"/>
    <w:pPr>
      <w:widowControl/>
      <w:suppressAutoHyphens/>
      <w:adjustRightInd w:val="0"/>
      <w:spacing w:before="0" w:after="0" w:line="320" w:lineRule="atLeast"/>
      <w:ind w:left="340" w:hanging="340"/>
      <w:textAlignment w:val="center"/>
    </w:pPr>
    <w:rPr>
      <w:rFonts w:ascii="Facit Semibold" w:eastAsiaTheme="minorHAnsi" w:hAnsi="Facit Semibold" w:cs="Facit Semibold"/>
      <w:color w:val="D0704B"/>
      <w:sz w:val="24"/>
      <w:szCs w:val="24"/>
      <w:lang w:val="en-GB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347E2E"/>
    <w:pPr>
      <w:widowControl/>
      <w:adjustRightInd w:val="0"/>
      <w:spacing w:before="0"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  <w14:ligatures w14:val="standardContextual"/>
    </w:rPr>
  </w:style>
  <w:style w:type="paragraph" w:customStyle="1" w:styleId="boxheading">
    <w:name w:val="box heading"/>
    <w:basedOn w:val="interactivetext"/>
    <w:uiPriority w:val="99"/>
    <w:rsid w:val="00347E2E"/>
    <w:rPr>
      <w:rFonts w:ascii="Facit Semibold" w:hAnsi="Facit Semibold" w:cs="Facit Semibold"/>
      <w:caps/>
      <w:sz w:val="16"/>
      <w:szCs w:val="16"/>
    </w:rPr>
  </w:style>
  <w:style w:type="paragraph" w:customStyle="1" w:styleId="interactivetextraised5">
    <w:name w:val="interactive text raised 5"/>
    <w:basedOn w:val="interactivetext"/>
    <w:uiPriority w:val="99"/>
    <w:rsid w:val="00347E2E"/>
    <w:pPr>
      <w:spacing w:line="360" w:lineRule="atLeast"/>
    </w:pPr>
    <w:rPr>
      <w:position w:val="10"/>
    </w:rPr>
  </w:style>
  <w:style w:type="character" w:customStyle="1" w:styleId="highlight">
    <w:name w:val="highlight"/>
    <w:basedOn w:val="DefaultParagraphFont"/>
    <w:rsid w:val="0054766D"/>
  </w:style>
  <w:style w:type="character" w:styleId="CommentReference">
    <w:name w:val="annotation reference"/>
    <w:basedOn w:val="DefaultParagraphFont"/>
    <w:uiPriority w:val="99"/>
    <w:semiHidden/>
    <w:unhideWhenUsed/>
    <w:rsid w:val="00361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101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01C"/>
    <w:rPr>
      <w:rFonts w:ascii="Lato" w:eastAsia="Calibri" w:hAnsi="Lato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01C"/>
    <w:rPr>
      <w:rFonts w:ascii="Lato" w:eastAsia="Calibri" w:hAnsi="Lato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0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1C"/>
    <w:rPr>
      <w:rFonts w:ascii="Segoe UI" w:eastAsia="Calibr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690F6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E563C"/>
    <w:rPr>
      <w:i/>
      <w:iCs/>
    </w:rPr>
  </w:style>
  <w:style w:type="paragraph" w:styleId="NormalWeb">
    <w:name w:val="Normal (Web)"/>
    <w:basedOn w:val="Normal"/>
    <w:uiPriority w:val="99"/>
    <w:unhideWhenUsed/>
    <w:rsid w:val="00AE56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205D4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E79E2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0AEF"/>
    <w:rPr>
      <w:color w:val="808080"/>
    </w:rPr>
  </w:style>
  <w:style w:type="paragraph" w:styleId="Revision">
    <w:name w:val="Revision"/>
    <w:hidden/>
    <w:uiPriority w:val="99"/>
    <w:semiHidden/>
    <w:rsid w:val="00EC4514"/>
    <w:rPr>
      <w:rFonts w:ascii="Lato" w:eastAsia="Calibri" w:hAnsi="Lato" w:cs="Calibri"/>
      <w:sz w:val="20"/>
      <w:szCs w:val="22"/>
      <w:lang w:val="en-US"/>
    </w:rPr>
  </w:style>
  <w:style w:type="character" w:customStyle="1" w:styleId="Style1">
    <w:name w:val="Style1"/>
    <w:basedOn w:val="DefaultParagraphFont"/>
    <w:uiPriority w:val="1"/>
    <w:qFormat/>
    <w:rsid w:val="001C7FEE"/>
    <w:rPr>
      <w:rFonts w:ascii="Lato" w:hAnsi="Lato"/>
      <w:b w:val="0"/>
      <w:i w:val="0"/>
      <w:sz w:val="16"/>
    </w:rPr>
  </w:style>
  <w:style w:type="character" w:customStyle="1" w:styleId="Style2">
    <w:name w:val="Style2"/>
    <w:basedOn w:val="DefaultParagraphFont"/>
    <w:uiPriority w:val="1"/>
    <w:qFormat/>
    <w:rsid w:val="001C7FEE"/>
    <w:rPr>
      <w:rFonts w:ascii="Lato" w:hAnsi="Lato"/>
      <w:sz w:val="16"/>
    </w:rPr>
  </w:style>
  <w:style w:type="character" w:customStyle="1" w:styleId="Style3">
    <w:name w:val="Style3"/>
    <w:basedOn w:val="DefaultParagraphFont"/>
    <w:uiPriority w:val="1"/>
    <w:rsid w:val="00091112"/>
    <w:rPr>
      <w:rFonts w:ascii="Lato" w:hAnsi="Lato"/>
      <w:color w:val="auto"/>
      <w:sz w:val="22"/>
    </w:rPr>
  </w:style>
  <w:style w:type="character" w:customStyle="1" w:styleId="Style4">
    <w:name w:val="Style4"/>
    <w:basedOn w:val="DefaultParagraphFont"/>
    <w:uiPriority w:val="1"/>
    <w:rsid w:val="002D3740"/>
    <w:rPr>
      <w:rFonts w:ascii="Lato" w:hAnsi="Lato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719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94B"/>
    <w:rPr>
      <w:rFonts w:ascii="Lato" w:eastAsia="Calibri" w:hAnsi="Lato" w:cs="Calibri"/>
      <w:i/>
      <w:iCs/>
      <w:color w:val="404040" w:themeColor="text1" w:themeTint="BF"/>
      <w:sz w:val="20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gt.nt.gov.au/sites/default/files/adult_patient_consent_flowchart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gt.nt.gov.au/sites/default/files/initial_responsibilities_of_a_health_care_provider_guidelin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gt.health@nt.gov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t.health@nt.gov.a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gt.health@nt.gov.au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33EDB5B9F045F2A5ECC1D7FFC9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7AD37-B6BF-4288-A9B4-4A7C450C28F4}"/>
      </w:docPartPr>
      <w:docPartBody>
        <w:p w:rsidR="00A7623B" w:rsidRDefault="00D0168D" w:rsidP="00D0168D">
          <w:pPr>
            <w:pStyle w:val="5533EDB5B9F045F2A5ECC1D7FFC9D0DF8"/>
          </w:pPr>
          <w:r>
            <w:rPr>
              <w:rStyle w:val="Style3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acit">
    <w:altName w:val="Courier New"/>
    <w:panose1 w:val="00000000000000000000"/>
    <w:charset w:val="00"/>
    <w:family w:val="auto"/>
    <w:notTrueType/>
    <w:pitch w:val="variable"/>
    <w:sig w:usb0="800000AF" w:usb1="5000607B" w:usb2="00000000" w:usb3="00000000" w:csb0="00000093" w:csb1="00000000"/>
  </w:font>
  <w:font w:name="Facit Semibold">
    <w:panose1 w:val="00000000000000000000"/>
    <w:charset w:val="00"/>
    <w:family w:val="auto"/>
    <w:notTrueType/>
    <w:pitch w:val="variable"/>
    <w:sig w:usb0="00000001" w:usb1="5000607B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3A"/>
    <w:rsid w:val="00030CF8"/>
    <w:rsid w:val="00147A5C"/>
    <w:rsid w:val="00157B29"/>
    <w:rsid w:val="0021015B"/>
    <w:rsid w:val="00214298"/>
    <w:rsid w:val="002A3C4F"/>
    <w:rsid w:val="003C3345"/>
    <w:rsid w:val="00777BC6"/>
    <w:rsid w:val="00790C0B"/>
    <w:rsid w:val="0090313A"/>
    <w:rsid w:val="00931DD9"/>
    <w:rsid w:val="009D4523"/>
    <w:rsid w:val="00A352C3"/>
    <w:rsid w:val="00A7623B"/>
    <w:rsid w:val="00CA6AC9"/>
    <w:rsid w:val="00D0168D"/>
    <w:rsid w:val="00D05EA9"/>
    <w:rsid w:val="00E85AB9"/>
    <w:rsid w:val="00E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68D"/>
    <w:rPr>
      <w:color w:val="808080"/>
    </w:rPr>
  </w:style>
  <w:style w:type="paragraph" w:customStyle="1" w:styleId="8AF13109ABB04F69B3A6B10F2F8FF6C4">
    <w:name w:val="8AF13109ABB04F69B3A6B10F2F8FF6C4"/>
    <w:rsid w:val="00ED42E3"/>
  </w:style>
  <w:style w:type="paragraph" w:customStyle="1" w:styleId="5533EDB5B9F045F2A5ECC1D7FFC9D0DF">
    <w:name w:val="5533EDB5B9F045F2A5ECC1D7FFC9D0DF"/>
    <w:rsid w:val="00ED42E3"/>
  </w:style>
  <w:style w:type="paragraph" w:customStyle="1" w:styleId="F214ADAAC9364764A81EBA3246228860">
    <w:name w:val="F214ADAAC9364764A81EBA3246228860"/>
    <w:rsid w:val="00ED42E3"/>
  </w:style>
  <w:style w:type="paragraph" w:customStyle="1" w:styleId="36A511ECC2824F8E8A7F8177CED6E3E2">
    <w:name w:val="36A511ECC2824F8E8A7F8177CED6E3E2"/>
    <w:rsid w:val="00ED42E3"/>
  </w:style>
  <w:style w:type="paragraph" w:customStyle="1" w:styleId="35EB4D5D2744400DB85D8AC79AA3B01D">
    <w:name w:val="35EB4D5D2744400DB85D8AC79AA3B01D"/>
    <w:rsid w:val="00ED42E3"/>
  </w:style>
  <w:style w:type="paragraph" w:customStyle="1" w:styleId="1109ED39E7DF4FDC9E8912184E6A7D6B">
    <w:name w:val="1109ED39E7DF4FDC9E8912184E6A7D6B"/>
    <w:rsid w:val="00ED42E3"/>
  </w:style>
  <w:style w:type="paragraph" w:customStyle="1" w:styleId="5F606E01C1C445A6BEC71AFB31CD671C">
    <w:name w:val="5F606E01C1C445A6BEC71AFB31CD671C"/>
    <w:rsid w:val="00ED42E3"/>
  </w:style>
  <w:style w:type="paragraph" w:customStyle="1" w:styleId="1BE7A891B5FC4146B6A0463BFDCA0CC8">
    <w:name w:val="1BE7A891B5FC4146B6A0463BFDCA0CC8"/>
    <w:rsid w:val="00ED42E3"/>
  </w:style>
  <w:style w:type="character" w:customStyle="1" w:styleId="Style3">
    <w:name w:val="Style3"/>
    <w:basedOn w:val="DefaultParagraphFont"/>
    <w:uiPriority w:val="1"/>
    <w:rsid w:val="00D0168D"/>
    <w:rPr>
      <w:rFonts w:ascii="Lato" w:hAnsi="Lato"/>
      <w:color w:val="auto"/>
      <w:sz w:val="22"/>
    </w:rPr>
  </w:style>
  <w:style w:type="paragraph" w:customStyle="1" w:styleId="5533EDB5B9F045F2A5ECC1D7FFC9D0DF1">
    <w:name w:val="5533EDB5B9F045F2A5ECC1D7FFC9D0DF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8AF13109ABB04F69B3A6B10F2F8FF6C41">
    <w:name w:val="8AF13109ABB04F69B3A6B10F2F8FF6C4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F214ADAAC9364764A81EBA32462288601">
    <w:name w:val="F214ADAAC9364764A81EBA3246228860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1">
    <w:name w:val="1BE7A891B5FC4146B6A0463BFDCA0CC8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">
    <w:name w:val="25985275AA4D40C4A80693C4C266CEDD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2">
    <w:name w:val="5533EDB5B9F045F2A5ECC1D7FFC9D0DF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8AF13109ABB04F69B3A6B10F2F8FF6C42">
    <w:name w:val="8AF13109ABB04F69B3A6B10F2F8FF6C4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character" w:customStyle="1" w:styleId="Style4">
    <w:name w:val="Style4"/>
    <w:basedOn w:val="DefaultParagraphFont"/>
    <w:uiPriority w:val="1"/>
    <w:rsid w:val="00D0168D"/>
    <w:rPr>
      <w:rFonts w:ascii="Lato" w:hAnsi="Lato"/>
      <w:sz w:val="20"/>
    </w:rPr>
  </w:style>
  <w:style w:type="paragraph" w:customStyle="1" w:styleId="1BE7A891B5FC4146B6A0463BFDCA0CC82">
    <w:name w:val="1BE7A891B5FC4146B6A0463BFDCA0CC8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1">
    <w:name w:val="25985275AA4D40C4A80693C4C266CEDD1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3">
    <w:name w:val="5533EDB5B9F045F2A5ECC1D7FFC9D0DF3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3">
    <w:name w:val="1BE7A891B5FC4146B6A0463BFDCA0CC83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2">
    <w:name w:val="25985275AA4D40C4A80693C4C266CEDD2"/>
    <w:rsid w:val="00214298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4">
    <w:name w:val="5533EDB5B9F045F2A5ECC1D7FFC9D0DF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4">
    <w:name w:val="1BE7A891B5FC4146B6A0463BFDCA0CC8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3">
    <w:name w:val="25985275AA4D40C4A80693C4C266CEDD3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5">
    <w:name w:val="5533EDB5B9F045F2A5ECC1D7FFC9D0DF5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5">
    <w:name w:val="1BE7A891B5FC4146B6A0463BFDCA0CC85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4">
    <w:name w:val="25985275AA4D40C4A80693C4C266CEDD4"/>
    <w:rsid w:val="00CA6AC9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6">
    <w:name w:val="5533EDB5B9F045F2A5ECC1D7FFC9D0DF6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6">
    <w:name w:val="1BE7A891B5FC4146B6A0463BFDCA0CC86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5">
    <w:name w:val="25985275AA4D40C4A80693C4C266CEDD5"/>
    <w:rsid w:val="003C3345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08F18F0A2FE49D78D55AD4B0625A37F">
    <w:name w:val="508F18F0A2FE49D78D55AD4B0625A37F"/>
    <w:rsid w:val="00D0168D"/>
  </w:style>
  <w:style w:type="paragraph" w:customStyle="1" w:styleId="5533EDB5B9F045F2A5ECC1D7FFC9D0DF7">
    <w:name w:val="5533EDB5B9F045F2A5ECC1D7FFC9D0DF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7">
    <w:name w:val="1BE7A891B5FC4146B6A0463BFDCA0CC8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6">
    <w:name w:val="25985275AA4D40C4A80693C4C266CEDD6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5533EDB5B9F045F2A5ECC1D7FFC9D0DF8">
    <w:name w:val="5533EDB5B9F045F2A5ECC1D7FFC9D0DF8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1BE7A891B5FC4146B6A0463BFDCA0CC88">
    <w:name w:val="1BE7A891B5FC4146B6A0463BFDCA0CC88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  <w:style w:type="paragraph" w:customStyle="1" w:styleId="25985275AA4D40C4A80693C4C266CEDD7">
    <w:name w:val="25985275AA4D40C4A80693C4C266CEDD7"/>
    <w:rsid w:val="00D0168D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Facit" w:eastAsiaTheme="minorHAnsi" w:hAnsi="Facit" w:cs="Facit"/>
      <w:color w:val="000000"/>
      <w:position w:val="10"/>
      <w:sz w:val="21"/>
      <w:szCs w:val="21"/>
      <w:lang w:val="en-GB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DD4DE669B174198F2FA0011AB26C9" ma:contentTypeVersion="24" ma:contentTypeDescription="Create a new document." ma:contentTypeScope="" ma:versionID="d23636637f93553a089d6c068a75856a">
  <xsd:schema xmlns:xsd="http://www.w3.org/2001/XMLSchema" xmlns:xs="http://www.w3.org/2001/XMLSchema" xmlns:p="http://schemas.microsoft.com/office/2006/metadata/properties" xmlns:ns1="http://schemas.microsoft.com/sharepoint/v3" xmlns:ns2="bbd7305d-ca3a-4d7d-9a66-31d3f9618854" xmlns:ns3="9c5b0e2d-d75d-4c43-b7ca-a5df4f480b53" xmlns:ns4="http://schemas.microsoft.com/sharepoint/v3/fields" targetNamespace="http://schemas.microsoft.com/office/2006/metadata/properties" ma:root="true" ma:fieldsID="622dc24d3daee048e66f9f377eaf3e8a" ns1:_="" ns2:_="" ns3:_="" ns4:_="">
    <xsd:import namespace="http://schemas.microsoft.com/sharepoint/v3"/>
    <xsd:import namespace="bbd7305d-ca3a-4d7d-9a66-31d3f9618854"/>
    <xsd:import namespace="9c5b0e2d-d75d-4c43-b7ca-a5df4f480b5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Folder_x0020_Title" minOccurs="0"/>
                <xsd:element ref="ns3:Header_x0020_Image_x0020_URL" minOccurs="0"/>
                <xsd:element ref="ns1:StartDate" minOccurs="0"/>
                <xsd:element ref="ns4:TaskDueDate" minOccurs="0"/>
                <xsd:element ref="ns3:gd9383ef668d4337b617f060b71371d2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4" nillable="true" ma:displayName="Approved Date" ma:description="Date on which document was approved" ma:format="DateOnly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305d-ca3a-4d7d-9a66-31d3f96188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lder_x0020_Title" ma:index="12" nillable="true" ma:displayName="Folder Title" ma:internalName="Folder_x0020_Title">
      <xsd:simpleType>
        <xsd:restriction base="dms:Text">
          <xsd:maxLength value="255"/>
        </xsd:restriction>
      </xsd:simpleType>
    </xsd:element>
    <xsd:element name="TaxCatchAll" ma:index="17" nillable="true" ma:displayName="Taxonomy Catch All Column" ma:hidden="true" ma:list="{fb36a633-47d7-46bb-9f2d-08914f7e0954}" ma:internalName="TaxCatchAll" ma:showField="CatchAllData" ma:web="bbd7305d-ca3a-4d7d-9a66-31d3f9618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b0e2d-d75d-4c43-b7ca-a5df4f480b53" elementFormDefault="qualified">
    <xsd:import namespace="http://schemas.microsoft.com/office/2006/documentManagement/types"/>
    <xsd:import namespace="http://schemas.microsoft.com/office/infopath/2007/PartnerControls"/>
    <xsd:element name="Header_x0020_Image_x0020_URL" ma:index="13" nillable="true" ma:displayName="Header Image URL" ma:format="Image" ma:internalName="Header_x0020_Image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d9383ef668d4337b617f060b71371d2" ma:index="16" nillable="true" ma:taxonomy="true" ma:internalName="gd9383ef668d4337b617f060b71371d2" ma:taxonomyFieldName="Group" ma:displayName="Group" ma:default="" ma:fieldId="{0d9383ef-668d-4337-b617-f060b71371d2}" ma:taxonomyMulti="true" ma:sspId="3d175327-6c8e-4629-9a24-c5915f27c813" ma:termSetId="c8d3b4db-4b01-447d-a930-a568b27aedc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Review Date" ma:description="Date by which the document should be reviewed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d7305d-ca3a-4d7d-9a66-31d3f9618854">DJZRNR56UQAU-1777489765-656</_dlc_DocId>
    <_dlc_DocIdUrl xmlns="bbd7305d-ca3a-4d7d-9a66-31d3f9618854">
      <Url>http://agd-bu.sp.nt.gov.au/opgr/opg/_layouts/15/DocIdRedir.aspx?ID=DJZRNR56UQAU-1777489765-656</Url>
      <Description>DJZRNR56UQAU-1777489765-656</Description>
    </_dlc_DocIdUrl>
    <Header_x0020_Image_x0020_URL xmlns="9c5b0e2d-d75d-4c43-b7ca-a5df4f480b53">
      <Url xsi:nil="true"/>
      <Description xsi:nil="true"/>
    </Header_x0020_Image_x0020_URL>
    <Folder_x0020_Title xmlns="bbd7305d-ca3a-4d7d-9a66-31d3f9618854" xsi:nil="true"/>
    <TaskDueDate xmlns="http://schemas.microsoft.com/sharepoint/v3/fields">2025-06-23T14:30:00+00:00</TaskDueDate>
    <gd9383ef668d4337b617f060b71371d2 xmlns="9c5b0e2d-d75d-4c43-b7ca-a5df4f480b53">
      <Terms xmlns="http://schemas.microsoft.com/office/infopath/2007/PartnerControls"/>
    </gd9383ef668d4337b617f060b71371d2>
    <StartDate xmlns="http://schemas.microsoft.com/sharepoint/v3">2024-06-23T14:30:00+00:00</StartDate>
    <TaxCatchAll xmlns="bbd7305d-ca3a-4d7d-9a66-31d3f961885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1CE2-D524-4CB0-BCE4-23D8DEE7A9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0FE865-87DC-4E30-AC3E-695088BE1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d7305d-ca3a-4d7d-9a66-31d3f9618854"/>
    <ds:schemaRef ds:uri="9c5b0e2d-d75d-4c43-b7ca-a5df4f480b5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41F32-2A85-4F0A-A133-ABEB2B8CD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E61ED-C576-4D1E-BA76-2CC0D716D068}">
  <ds:schemaRefs>
    <ds:schemaRef ds:uri="http://schemas.microsoft.com/office/2006/metadata/properties"/>
    <ds:schemaRef ds:uri="http://schemas.microsoft.com/office/infopath/2007/PartnerControls"/>
    <ds:schemaRef ds:uri="bbd7305d-ca3a-4d7d-9a66-31d3f9618854"/>
    <ds:schemaRef ds:uri="9c5b0e2d-d75d-4c43-b7ca-a5df4f480b53"/>
    <ds:schemaRef ds:uri="http://schemas.microsoft.com/sharepoint/v3/field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AB660EF-BC40-4467-9544-31855CFA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653</Words>
  <Characters>3397</Characters>
  <Application>Microsoft Office Word</Application>
  <DocSecurity>0</DocSecurity>
  <Lines>147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Public Guardian Regarding a Health Care Decision Maker</vt:lpstr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Public Guardian Regarding a Health Care Decision Maker</dc:title>
  <dc:subject/>
  <dc:creator>Jess</dc:creator>
  <cp:keywords/>
  <dc:description/>
  <cp:lastModifiedBy>Leah Magee</cp:lastModifiedBy>
  <cp:revision>4</cp:revision>
  <cp:lastPrinted>2023-12-12T23:25:00Z</cp:lastPrinted>
  <dcterms:created xsi:type="dcterms:W3CDTF">2024-07-09T01:56:00Z</dcterms:created>
  <dcterms:modified xsi:type="dcterms:W3CDTF">2024-07-23T00:55:00Z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a436e86f-8d48-4c38-b79c-f3de00bfb08c</vt:lpwstr>
  </property>
  <property fmtid="{D5CDD505-2E9C-101B-9397-08002B2CF9AE}" pid="3" name="ContentTypeId">
    <vt:lpwstr>0x0101005B4DD4DE669B174198F2FA0011AB26C9</vt:lpwstr>
  </property>
  <property fmtid="{D5CDD505-2E9C-101B-9397-08002B2CF9AE}" pid="4" name="Group">
    <vt:lpwstr/>
  </property>
</Properties>
</file>